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21764" w14:textId="77777777" w:rsidR="00715A92" w:rsidRPr="003E79AC" w:rsidRDefault="00715A92" w:rsidP="00A5304B">
      <w:pPr>
        <w:rPr>
          <w:rFonts w:ascii="Arial" w:hAnsi="Arial" w:cs="Arial"/>
          <w:szCs w:val="22"/>
          <w:lang w:val="et-EE"/>
        </w:rPr>
      </w:pPr>
      <w:bookmarkStart w:id="0" w:name="_Hlk521334967"/>
      <w:bookmarkEnd w:id="0"/>
      <w:r w:rsidRPr="003E79AC">
        <w:rPr>
          <w:rFonts w:ascii="Arial" w:hAnsi="Arial" w:cs="Arial"/>
          <w:szCs w:val="22"/>
          <w:lang w:val="et-EE"/>
        </w:rPr>
        <w:t>SELETUSKIRI</w:t>
      </w:r>
    </w:p>
    <w:p w14:paraId="2A785429" w14:textId="77777777" w:rsidR="00F8338D" w:rsidRPr="005B0CFB" w:rsidRDefault="00F8338D" w:rsidP="00A5304B">
      <w:pPr>
        <w:pStyle w:val="Heading1"/>
        <w:rPr>
          <w:rFonts w:ascii="Arial" w:hAnsi="Arial"/>
          <w:color w:val="000000" w:themeColor="text1"/>
          <w:szCs w:val="22"/>
          <w:lang w:val="et-EE"/>
        </w:rPr>
      </w:pPr>
      <w:r w:rsidRPr="005B0CFB">
        <w:rPr>
          <w:rFonts w:ascii="Arial" w:hAnsi="Arial"/>
          <w:color w:val="000000" w:themeColor="text1"/>
          <w:szCs w:val="22"/>
          <w:lang w:val="et-EE"/>
        </w:rPr>
        <w:t>Üldandmed</w:t>
      </w:r>
    </w:p>
    <w:p w14:paraId="77500E0F" w14:textId="36503540" w:rsidR="00121FE7" w:rsidRDefault="00121FE7" w:rsidP="00121FE7">
      <w:pPr>
        <w:rPr>
          <w:rFonts w:ascii="Arial" w:hAnsi="Arial" w:cs="Arial"/>
          <w:color w:val="000000" w:themeColor="text1"/>
          <w:szCs w:val="22"/>
          <w:lang w:val="et-EE"/>
        </w:rPr>
      </w:pPr>
      <w:r w:rsidRPr="005B0CFB">
        <w:rPr>
          <w:rFonts w:ascii="Arial" w:hAnsi="Arial" w:cs="Arial"/>
          <w:color w:val="000000" w:themeColor="text1"/>
          <w:szCs w:val="22"/>
          <w:lang w:val="et-EE"/>
        </w:rPr>
        <w:t>Käesoleva projektiga on lahendatud</w:t>
      </w:r>
      <w:r>
        <w:rPr>
          <w:rFonts w:ascii="Arial" w:hAnsi="Arial" w:cs="Arial"/>
          <w:color w:val="000000" w:themeColor="text1"/>
          <w:szCs w:val="22"/>
          <w:lang w:val="et-EE"/>
        </w:rPr>
        <w:t xml:space="preserve"> </w:t>
      </w:r>
      <w:r w:rsidR="005432AA">
        <w:rPr>
          <w:rFonts w:ascii="Arial" w:hAnsi="Arial" w:cs="Arial"/>
          <w:color w:val="000000" w:themeColor="text1"/>
          <w:szCs w:val="22"/>
          <w:lang w:val="et-EE"/>
        </w:rPr>
        <w:t>Antsla</w:t>
      </w:r>
      <w:r w:rsidR="00A10DC4">
        <w:rPr>
          <w:rFonts w:ascii="Arial" w:hAnsi="Arial" w:cs="Arial"/>
          <w:color w:val="000000" w:themeColor="text1"/>
          <w:szCs w:val="22"/>
          <w:lang w:val="et-EE"/>
        </w:rPr>
        <w:t xml:space="preserve"> vallas, </w:t>
      </w:r>
      <w:r w:rsidR="005432AA">
        <w:rPr>
          <w:rFonts w:ascii="Arial" w:hAnsi="Arial" w:cs="Arial"/>
          <w:color w:val="000000" w:themeColor="text1"/>
          <w:szCs w:val="22"/>
          <w:lang w:val="et-EE"/>
        </w:rPr>
        <w:t>Vana-Antsla aleviku</w:t>
      </w:r>
      <w:r>
        <w:rPr>
          <w:rFonts w:ascii="Arial" w:hAnsi="Arial" w:cs="Arial"/>
          <w:color w:val="000000" w:themeColor="text1"/>
          <w:szCs w:val="22"/>
          <w:lang w:val="et-EE"/>
        </w:rPr>
        <w:t xml:space="preserve"> sidevõrgu rajamin</w:t>
      </w:r>
      <w:r w:rsidR="00C4520C">
        <w:rPr>
          <w:rFonts w:ascii="Arial" w:hAnsi="Arial" w:cs="Arial"/>
          <w:color w:val="000000" w:themeColor="text1"/>
          <w:szCs w:val="22"/>
          <w:lang w:val="et-EE"/>
        </w:rPr>
        <w:t>e</w:t>
      </w:r>
      <w:r>
        <w:rPr>
          <w:rFonts w:ascii="Arial" w:hAnsi="Arial" w:cs="Arial"/>
          <w:color w:val="000000" w:themeColor="text1"/>
          <w:szCs w:val="22"/>
          <w:lang w:val="et-EE"/>
        </w:rPr>
        <w:t xml:space="preserve"> ELA SA sidetrassist ja valguskaabli paigaldamine olemasolevatele õhuliini mastidele.</w:t>
      </w:r>
    </w:p>
    <w:p w14:paraId="1B081194" w14:textId="77777777" w:rsidR="009572DE" w:rsidRPr="005B0CFB" w:rsidRDefault="000D2F75" w:rsidP="00A5304B">
      <w:pPr>
        <w:rPr>
          <w:rFonts w:ascii="Arial" w:hAnsi="Arial" w:cs="Arial"/>
          <w:color w:val="000000" w:themeColor="text1"/>
          <w:szCs w:val="22"/>
          <w:lang w:val="et-EE"/>
        </w:rPr>
      </w:pPr>
      <w:r w:rsidRPr="005B0CFB">
        <w:rPr>
          <w:rFonts w:ascii="Arial" w:hAnsi="Arial" w:cs="Arial"/>
          <w:color w:val="000000" w:themeColor="text1"/>
          <w:szCs w:val="22"/>
          <w:lang w:val="et-EE"/>
        </w:rPr>
        <w:t>Projekti koostamisel olid aluseks:</w:t>
      </w:r>
    </w:p>
    <w:p w14:paraId="1F971822" w14:textId="2E4BABB3" w:rsidR="009572DE" w:rsidRDefault="00F6444B" w:rsidP="00A5304B">
      <w:pPr>
        <w:numPr>
          <w:ilvl w:val="0"/>
          <w:numId w:val="30"/>
        </w:numPr>
        <w:rPr>
          <w:rFonts w:ascii="Arial" w:hAnsi="Arial" w:cs="Arial"/>
          <w:color w:val="000000" w:themeColor="text1"/>
          <w:szCs w:val="22"/>
          <w:lang w:val="et-EE"/>
        </w:rPr>
      </w:pPr>
      <w:r w:rsidRPr="00F6444B">
        <w:rPr>
          <w:rFonts w:ascii="Arial" w:hAnsi="Arial" w:cs="Arial"/>
          <w:color w:val="000000" w:themeColor="text1"/>
          <w:szCs w:val="22"/>
          <w:lang w:val="et-EE"/>
        </w:rPr>
        <w:t>Enefit Connect OÜ</w:t>
      </w:r>
      <w:r>
        <w:rPr>
          <w:rFonts w:ascii="Arial" w:hAnsi="Arial" w:cs="Arial"/>
          <w:sz w:val="18"/>
          <w:szCs w:val="18"/>
          <w:lang w:val="et-EE"/>
        </w:rPr>
        <w:t xml:space="preserve"> </w:t>
      </w:r>
      <w:r w:rsidR="009572DE" w:rsidRPr="005B0CFB">
        <w:rPr>
          <w:rFonts w:ascii="Arial" w:hAnsi="Arial" w:cs="Arial"/>
          <w:color w:val="000000" w:themeColor="text1"/>
          <w:szCs w:val="22"/>
          <w:lang w:val="et-EE"/>
        </w:rPr>
        <w:t>tellimus</w:t>
      </w:r>
      <w:r w:rsidR="00D80B06" w:rsidRPr="005B0CFB">
        <w:rPr>
          <w:rFonts w:ascii="Arial" w:hAnsi="Arial" w:cs="Arial"/>
          <w:color w:val="000000" w:themeColor="text1"/>
          <w:szCs w:val="22"/>
          <w:lang w:val="et-EE"/>
        </w:rPr>
        <w:t xml:space="preserve"> </w:t>
      </w:r>
      <w:r w:rsidR="00E451D1">
        <w:rPr>
          <w:rFonts w:ascii="Arial" w:hAnsi="Arial" w:cs="Arial"/>
          <w:color w:val="000000" w:themeColor="text1"/>
          <w:szCs w:val="22"/>
          <w:lang w:val="et-EE"/>
        </w:rPr>
        <w:t>VT</w:t>
      </w:r>
      <w:r w:rsidR="00B308F8">
        <w:rPr>
          <w:rFonts w:ascii="Arial" w:hAnsi="Arial" w:cs="Arial"/>
          <w:color w:val="000000" w:themeColor="text1"/>
          <w:szCs w:val="22"/>
          <w:lang w:val="et-EE"/>
        </w:rPr>
        <w:t>1</w:t>
      </w:r>
      <w:r w:rsidR="005432AA">
        <w:rPr>
          <w:rFonts w:ascii="Arial" w:hAnsi="Arial" w:cs="Arial"/>
          <w:color w:val="000000" w:themeColor="text1"/>
          <w:szCs w:val="22"/>
          <w:lang w:val="et-EE"/>
        </w:rPr>
        <w:t>589</w:t>
      </w:r>
    </w:p>
    <w:p w14:paraId="1395D834" w14:textId="4803191E" w:rsidR="00C91E47" w:rsidRPr="005B0CFB" w:rsidRDefault="00C91E47" w:rsidP="00600169">
      <w:pPr>
        <w:numPr>
          <w:ilvl w:val="0"/>
          <w:numId w:val="30"/>
        </w:numPr>
        <w:rPr>
          <w:rFonts w:ascii="Arial" w:hAnsi="Arial" w:cs="Arial"/>
          <w:color w:val="000000" w:themeColor="text1"/>
          <w:szCs w:val="22"/>
          <w:lang w:val="et-EE"/>
        </w:rPr>
      </w:pPr>
      <w:r>
        <w:rPr>
          <w:rFonts w:ascii="Arial" w:hAnsi="Arial" w:cs="Arial"/>
          <w:color w:val="000000" w:themeColor="text1"/>
          <w:szCs w:val="22"/>
          <w:lang w:val="et-EE"/>
        </w:rPr>
        <w:t xml:space="preserve">ELA SA tehnilised tingimused </w:t>
      </w:r>
      <w:r w:rsidR="005432AA">
        <w:rPr>
          <w:rFonts w:ascii="Arial" w:hAnsi="Arial" w:cs="Arial"/>
          <w:color w:val="000000" w:themeColor="text1"/>
          <w:szCs w:val="22"/>
          <w:lang w:val="et-EE"/>
        </w:rPr>
        <w:t>TT2068VR</w:t>
      </w:r>
    </w:p>
    <w:p w14:paraId="5B831B1F" w14:textId="77777777" w:rsidR="00C629EA" w:rsidRPr="005B0CFB" w:rsidRDefault="007D2895" w:rsidP="00101168">
      <w:pPr>
        <w:numPr>
          <w:ilvl w:val="0"/>
          <w:numId w:val="30"/>
        </w:numPr>
        <w:rPr>
          <w:rFonts w:ascii="Arial" w:hAnsi="Arial" w:cs="Arial"/>
          <w:color w:val="000000" w:themeColor="text1"/>
          <w:szCs w:val="22"/>
          <w:lang w:val="et-EE"/>
        </w:rPr>
      </w:pPr>
      <w:r w:rsidRPr="005B0CFB">
        <w:rPr>
          <w:rFonts w:ascii="Arial" w:hAnsi="Arial" w:cs="Arial"/>
          <w:color w:val="000000" w:themeColor="text1"/>
          <w:szCs w:val="22"/>
          <w:lang w:val="et-EE"/>
        </w:rPr>
        <w:t>Kõik Eestis kehtivad standardid ja nõuded</w:t>
      </w:r>
      <w:r w:rsidR="0069444D" w:rsidRPr="005B0CFB">
        <w:rPr>
          <w:rFonts w:ascii="Arial" w:hAnsi="Arial" w:cs="Arial"/>
          <w:color w:val="000000" w:themeColor="text1"/>
          <w:szCs w:val="22"/>
          <w:lang w:val="et-EE"/>
        </w:rPr>
        <w:t>.</w:t>
      </w:r>
    </w:p>
    <w:p w14:paraId="4FB44D94" w14:textId="7E3E9F45" w:rsidR="005761A4" w:rsidRPr="004E49B7" w:rsidRDefault="00686AC9" w:rsidP="00A5304B">
      <w:pPr>
        <w:rPr>
          <w:rFonts w:ascii="Arial" w:hAnsi="Arial" w:cs="Arial"/>
          <w:szCs w:val="22"/>
          <w:lang w:val="et-EE"/>
        </w:rPr>
      </w:pPr>
      <w:r w:rsidRPr="004E49B7">
        <w:rPr>
          <w:rFonts w:ascii="Arial" w:hAnsi="Arial" w:cs="Arial"/>
          <w:szCs w:val="22"/>
          <w:lang w:val="et-EE"/>
        </w:rPr>
        <w:t>Projekteeritava telekommunikatsiooni tehnorajatise alusplaanina on</w:t>
      </w:r>
      <w:r w:rsidR="005A435D" w:rsidRPr="004E49B7">
        <w:rPr>
          <w:rFonts w:ascii="Arial" w:hAnsi="Arial" w:cs="Arial"/>
          <w:szCs w:val="22"/>
          <w:lang w:val="et-EE"/>
        </w:rPr>
        <w:t xml:space="preserve"> </w:t>
      </w:r>
      <w:r w:rsidR="00547F55" w:rsidRPr="004E49B7">
        <w:rPr>
          <w:rFonts w:ascii="Arial" w:hAnsi="Arial" w:cs="Arial"/>
          <w:szCs w:val="22"/>
          <w:lang w:val="et-EE"/>
        </w:rPr>
        <w:t>K</w:t>
      </w:r>
      <w:r w:rsidR="00D832A5" w:rsidRPr="004E49B7">
        <w:rPr>
          <w:rFonts w:ascii="Arial" w:hAnsi="Arial" w:cs="Arial"/>
          <w:szCs w:val="22"/>
          <w:lang w:val="et-EE"/>
        </w:rPr>
        <w:t xml:space="preserve">irjanurk OÜ poolt </w:t>
      </w:r>
      <w:r w:rsidR="009A3D38">
        <w:rPr>
          <w:rFonts w:ascii="Arial" w:hAnsi="Arial" w:cs="Arial"/>
          <w:szCs w:val="22"/>
          <w:lang w:val="et-EE"/>
        </w:rPr>
        <w:t>11</w:t>
      </w:r>
      <w:r w:rsidR="009572DE" w:rsidRPr="004E49B7">
        <w:rPr>
          <w:rFonts w:ascii="Arial" w:hAnsi="Arial" w:cs="Arial"/>
          <w:szCs w:val="22"/>
          <w:lang w:val="et-EE"/>
        </w:rPr>
        <w:t>.20</w:t>
      </w:r>
      <w:r w:rsidR="00B3239B" w:rsidRPr="004E49B7">
        <w:rPr>
          <w:rFonts w:ascii="Arial" w:hAnsi="Arial" w:cs="Arial"/>
          <w:szCs w:val="22"/>
          <w:lang w:val="et-EE"/>
        </w:rPr>
        <w:t>2</w:t>
      </w:r>
      <w:r w:rsidR="00304333">
        <w:rPr>
          <w:rFonts w:ascii="Arial" w:hAnsi="Arial" w:cs="Arial"/>
          <w:szCs w:val="22"/>
          <w:lang w:val="et-EE"/>
        </w:rPr>
        <w:t>2</w:t>
      </w:r>
      <w:r w:rsidR="009572DE" w:rsidRPr="004E49B7">
        <w:rPr>
          <w:rFonts w:ascii="Arial" w:hAnsi="Arial" w:cs="Arial"/>
          <w:szCs w:val="22"/>
          <w:lang w:val="et-EE"/>
        </w:rPr>
        <w:t xml:space="preserve">.a koostatud töö nr </w:t>
      </w:r>
      <w:r w:rsidR="005432AA">
        <w:rPr>
          <w:rFonts w:ascii="Arial" w:hAnsi="Arial" w:cs="Arial"/>
          <w:szCs w:val="22"/>
          <w:lang w:val="et-EE"/>
        </w:rPr>
        <w:t>8976</w:t>
      </w:r>
      <w:r w:rsidR="000A0A8D" w:rsidRPr="004E49B7">
        <w:rPr>
          <w:rFonts w:ascii="Arial" w:hAnsi="Arial" w:cs="Arial"/>
          <w:szCs w:val="22"/>
          <w:lang w:val="et-EE"/>
        </w:rPr>
        <w:t xml:space="preserve">G </w:t>
      </w:r>
      <w:r w:rsidR="00B5037D" w:rsidRPr="004E49B7">
        <w:rPr>
          <w:rFonts w:ascii="Arial" w:hAnsi="Arial" w:cs="Arial"/>
          <w:szCs w:val="22"/>
          <w:lang w:val="et-EE"/>
        </w:rPr>
        <w:t xml:space="preserve"> "</w:t>
      </w:r>
      <w:r w:rsidR="00395D3D" w:rsidRPr="004E49B7">
        <w:rPr>
          <w:rFonts w:ascii="Arial" w:hAnsi="Arial" w:cs="Arial"/>
          <w:szCs w:val="22"/>
          <w:lang w:val="et-EE"/>
        </w:rPr>
        <w:t>Geodeetiline alusplaan</w:t>
      </w:r>
      <w:r w:rsidR="00B5037D" w:rsidRPr="004E49B7">
        <w:rPr>
          <w:rFonts w:ascii="Arial" w:hAnsi="Arial" w:cs="Arial"/>
          <w:szCs w:val="22"/>
          <w:lang w:val="et-EE"/>
        </w:rPr>
        <w:t>",</w:t>
      </w:r>
      <w:r w:rsidR="006C3674" w:rsidRPr="004E49B7">
        <w:rPr>
          <w:rFonts w:ascii="Arial" w:hAnsi="Arial" w:cs="Arial"/>
          <w:szCs w:val="22"/>
          <w:lang w:val="et-EE"/>
        </w:rPr>
        <w:t xml:space="preserve"> </w:t>
      </w:r>
      <w:r w:rsidRPr="004E49B7">
        <w:rPr>
          <w:rFonts w:ascii="Arial" w:hAnsi="Arial" w:cs="Arial"/>
          <w:szCs w:val="22"/>
          <w:lang w:val="et-EE"/>
        </w:rPr>
        <w:t>millele on kantud Riigi Maa-ametist väl</w:t>
      </w:r>
      <w:r w:rsidR="005761A4" w:rsidRPr="004E49B7">
        <w:rPr>
          <w:rFonts w:ascii="Arial" w:hAnsi="Arial" w:cs="Arial"/>
          <w:szCs w:val="22"/>
          <w:lang w:val="et-EE"/>
        </w:rPr>
        <w:t>jastatud</w:t>
      </w:r>
      <w:r w:rsidR="00533D6F" w:rsidRPr="004E49B7">
        <w:rPr>
          <w:rFonts w:ascii="Arial" w:hAnsi="Arial" w:cs="Arial"/>
          <w:szCs w:val="22"/>
          <w:lang w:val="et-EE"/>
        </w:rPr>
        <w:t xml:space="preserve"> </w:t>
      </w:r>
      <w:r w:rsidR="005761A4" w:rsidRPr="004E49B7">
        <w:rPr>
          <w:rFonts w:ascii="Arial" w:hAnsi="Arial" w:cs="Arial"/>
          <w:szCs w:val="22"/>
          <w:lang w:val="et-EE"/>
        </w:rPr>
        <w:t>katastriüksuste piirid</w:t>
      </w:r>
      <w:r w:rsidR="002F54E8" w:rsidRPr="004E49B7">
        <w:rPr>
          <w:rFonts w:ascii="Arial" w:hAnsi="Arial" w:cs="Arial"/>
          <w:szCs w:val="22"/>
          <w:lang w:val="et-EE"/>
        </w:rPr>
        <w:t>.</w:t>
      </w:r>
    </w:p>
    <w:p w14:paraId="53110506" w14:textId="77777777" w:rsidR="00E55DE7" w:rsidRPr="004E49B7" w:rsidRDefault="000D2F75" w:rsidP="00A5304B">
      <w:pPr>
        <w:rPr>
          <w:rFonts w:ascii="Arial" w:hAnsi="Arial" w:cs="Arial"/>
          <w:szCs w:val="22"/>
          <w:lang w:val="et-EE"/>
        </w:rPr>
      </w:pPr>
      <w:r w:rsidRPr="004E49B7">
        <w:rPr>
          <w:rFonts w:ascii="Arial" w:hAnsi="Arial" w:cs="Arial"/>
          <w:szCs w:val="22"/>
          <w:lang w:val="et-EE"/>
        </w:rPr>
        <w:t>Kinnistute omanikud on selgitatud välja kinnistusraamatu väljavõtetega, juriidiliste omanike volitatud e</w:t>
      </w:r>
      <w:r w:rsidR="00D844E4" w:rsidRPr="004E49B7">
        <w:rPr>
          <w:rFonts w:ascii="Arial" w:hAnsi="Arial" w:cs="Arial"/>
          <w:szCs w:val="22"/>
          <w:lang w:val="et-EE"/>
        </w:rPr>
        <w:t>sindajad B-kaardi väljavõtetega.</w:t>
      </w:r>
    </w:p>
    <w:p w14:paraId="4EFAA45A" w14:textId="5D0EFBC6" w:rsidR="00036280" w:rsidRPr="004E49B7" w:rsidRDefault="00036280" w:rsidP="00A5304B">
      <w:pPr>
        <w:rPr>
          <w:rFonts w:ascii="Arial" w:hAnsi="Arial" w:cs="Arial"/>
          <w:szCs w:val="22"/>
          <w:lang w:val="et-EE"/>
        </w:rPr>
      </w:pPr>
      <w:r w:rsidRPr="004E49B7">
        <w:rPr>
          <w:rFonts w:ascii="Arial" w:hAnsi="Arial" w:cs="Arial"/>
          <w:szCs w:val="22"/>
          <w:lang w:val="et-EE"/>
        </w:rPr>
        <w:t xml:space="preserve">Projekteeritud side liinirajatis on esitatud </w:t>
      </w:r>
      <w:r w:rsidR="00E354DF" w:rsidRPr="004E49B7">
        <w:rPr>
          <w:rFonts w:ascii="Arial" w:hAnsi="Arial" w:cs="Arial"/>
          <w:szCs w:val="22"/>
          <w:lang w:val="et-EE"/>
        </w:rPr>
        <w:t>asendi</w:t>
      </w:r>
      <w:r w:rsidRPr="004E49B7">
        <w:rPr>
          <w:rFonts w:ascii="Arial" w:hAnsi="Arial" w:cs="Arial"/>
          <w:szCs w:val="22"/>
          <w:lang w:val="et-EE"/>
        </w:rPr>
        <w:t>plaan</w:t>
      </w:r>
      <w:r w:rsidR="00125361" w:rsidRPr="004E49B7">
        <w:rPr>
          <w:rFonts w:ascii="Arial" w:hAnsi="Arial" w:cs="Arial"/>
          <w:szCs w:val="22"/>
          <w:lang w:val="et-EE"/>
        </w:rPr>
        <w:t>il M1:</w:t>
      </w:r>
      <w:r w:rsidR="00EE05EE" w:rsidRPr="004E49B7">
        <w:rPr>
          <w:rFonts w:ascii="Arial" w:hAnsi="Arial" w:cs="Arial"/>
          <w:szCs w:val="22"/>
          <w:lang w:val="et-EE"/>
        </w:rPr>
        <w:t>500</w:t>
      </w:r>
      <w:r w:rsidR="009E0D5C" w:rsidRPr="004E49B7">
        <w:rPr>
          <w:rFonts w:ascii="Arial" w:hAnsi="Arial" w:cs="Arial"/>
          <w:szCs w:val="22"/>
          <w:lang w:val="et-EE"/>
        </w:rPr>
        <w:t xml:space="preserve"> ( joonis</w:t>
      </w:r>
      <w:r w:rsidR="00121FE7">
        <w:rPr>
          <w:rFonts w:ascii="Arial" w:hAnsi="Arial" w:cs="Arial"/>
          <w:szCs w:val="22"/>
          <w:lang w:val="et-EE"/>
        </w:rPr>
        <w:t xml:space="preserve"> </w:t>
      </w:r>
      <w:r w:rsidR="009E0D5C" w:rsidRPr="004E49B7">
        <w:rPr>
          <w:rFonts w:ascii="Arial" w:hAnsi="Arial" w:cs="Arial"/>
          <w:szCs w:val="22"/>
          <w:lang w:val="et-EE"/>
        </w:rPr>
        <w:t>1)</w:t>
      </w:r>
      <w:r w:rsidR="00904246" w:rsidRPr="004E49B7">
        <w:rPr>
          <w:rFonts w:ascii="Arial" w:hAnsi="Arial" w:cs="Arial"/>
          <w:szCs w:val="22"/>
          <w:lang w:val="et-EE"/>
        </w:rPr>
        <w:t>.</w:t>
      </w:r>
    </w:p>
    <w:p w14:paraId="47C1F531" w14:textId="77777777" w:rsidR="00233F15" w:rsidRPr="005B0CFB" w:rsidRDefault="00233F15" w:rsidP="00A5304B">
      <w:pPr>
        <w:rPr>
          <w:rFonts w:ascii="Arial" w:hAnsi="Arial" w:cs="Arial"/>
          <w:color w:val="000000" w:themeColor="text1"/>
          <w:szCs w:val="22"/>
          <w:lang w:val="et-EE"/>
        </w:rPr>
      </w:pPr>
    </w:p>
    <w:p w14:paraId="117E3CD2" w14:textId="77777777" w:rsidR="008A55C3" w:rsidRPr="005B0CFB" w:rsidRDefault="008A55C3" w:rsidP="008A55C3">
      <w:pPr>
        <w:pStyle w:val="Heading1"/>
        <w:rPr>
          <w:rFonts w:ascii="Arial" w:hAnsi="Arial"/>
          <w:color w:val="000000" w:themeColor="text1"/>
          <w:szCs w:val="22"/>
          <w:lang w:val="et-EE"/>
        </w:rPr>
      </w:pPr>
      <w:r w:rsidRPr="005B0CFB">
        <w:rPr>
          <w:rFonts w:ascii="Arial" w:hAnsi="Arial"/>
          <w:color w:val="000000" w:themeColor="text1"/>
          <w:szCs w:val="22"/>
          <w:lang w:val="et-EE"/>
        </w:rPr>
        <w:t>Olemasolev situatsioon</w:t>
      </w:r>
    </w:p>
    <w:p w14:paraId="2E38FD91" w14:textId="2C9CA2FC" w:rsidR="00121FE7" w:rsidRDefault="00D53EFC" w:rsidP="00D53EFC">
      <w:pPr>
        <w:rPr>
          <w:rFonts w:ascii="Arial" w:hAnsi="Arial" w:cs="Arial"/>
          <w:color w:val="000000" w:themeColor="text1"/>
          <w:szCs w:val="22"/>
          <w:lang w:val="et-EE"/>
        </w:rPr>
      </w:pPr>
      <w:r>
        <w:rPr>
          <w:rFonts w:ascii="Arial" w:hAnsi="Arial" w:cs="Arial"/>
          <w:color w:val="000000" w:themeColor="text1"/>
          <w:szCs w:val="22"/>
          <w:lang w:val="et-EE"/>
        </w:rPr>
        <w:t>Olemasolev</w:t>
      </w:r>
      <w:r w:rsidR="00B32A4A">
        <w:rPr>
          <w:rFonts w:ascii="Arial" w:hAnsi="Arial" w:cs="Arial"/>
          <w:color w:val="000000" w:themeColor="text1"/>
          <w:szCs w:val="22"/>
          <w:lang w:val="et-EE"/>
        </w:rPr>
        <w:t xml:space="preserve"> </w:t>
      </w:r>
      <w:r>
        <w:rPr>
          <w:rFonts w:ascii="Arial" w:hAnsi="Arial" w:cs="Arial"/>
          <w:color w:val="000000" w:themeColor="text1"/>
          <w:szCs w:val="22"/>
          <w:lang w:val="et-EE"/>
        </w:rPr>
        <w:t xml:space="preserve">ELA SA </w:t>
      </w:r>
      <w:r w:rsidR="005432AA">
        <w:rPr>
          <w:rFonts w:ascii="Arial" w:hAnsi="Arial" w:cs="Arial"/>
          <w:color w:val="000000" w:themeColor="text1"/>
          <w:szCs w:val="22"/>
          <w:lang w:val="et-EE"/>
        </w:rPr>
        <w:t>sidetrass</w:t>
      </w:r>
      <w:r w:rsidR="001C7563">
        <w:rPr>
          <w:rFonts w:ascii="Arial" w:hAnsi="Arial" w:cs="Arial"/>
          <w:color w:val="000000" w:themeColor="text1"/>
          <w:szCs w:val="22"/>
          <w:lang w:val="et-EE"/>
        </w:rPr>
        <w:t xml:space="preserve"> </w:t>
      </w:r>
      <w:r w:rsidR="005432AA" w:rsidRPr="005432AA">
        <w:rPr>
          <w:rFonts w:ascii="Arial" w:hAnsi="Arial" w:cs="Arial"/>
          <w:color w:val="000000" w:themeColor="text1"/>
          <w:szCs w:val="22"/>
          <w:lang w:val="et-EE"/>
        </w:rPr>
        <w:t>25183 Antsla-Kanepi tee</w:t>
      </w:r>
      <w:r w:rsidR="005432AA">
        <w:rPr>
          <w:rFonts w:ascii="Arial" w:hAnsi="Arial" w:cs="Arial"/>
          <w:color w:val="000000" w:themeColor="text1"/>
          <w:szCs w:val="22"/>
          <w:lang w:val="et-EE"/>
        </w:rPr>
        <w:t xml:space="preserve"> kinnistul</w:t>
      </w:r>
      <w:r w:rsidR="00121FE7">
        <w:rPr>
          <w:rFonts w:ascii="Arial" w:hAnsi="Arial" w:cs="Arial"/>
          <w:color w:val="000000" w:themeColor="text1"/>
          <w:szCs w:val="22"/>
          <w:lang w:val="et-EE"/>
        </w:rPr>
        <w:t xml:space="preserve">, </w:t>
      </w:r>
      <w:r w:rsidR="005432AA">
        <w:rPr>
          <w:rFonts w:ascii="Arial" w:hAnsi="Arial" w:cs="Arial"/>
          <w:color w:val="000000" w:themeColor="text1"/>
          <w:szCs w:val="22"/>
          <w:lang w:val="et-EE"/>
        </w:rPr>
        <w:t>Vana-Antsla aleviku</w:t>
      </w:r>
      <w:r w:rsidR="00304333">
        <w:rPr>
          <w:rFonts w:ascii="Arial" w:hAnsi="Arial" w:cs="Arial"/>
          <w:color w:val="000000" w:themeColor="text1"/>
          <w:szCs w:val="22"/>
          <w:lang w:val="et-EE"/>
        </w:rPr>
        <w:t>s</w:t>
      </w:r>
      <w:r w:rsidR="001C7563">
        <w:rPr>
          <w:rFonts w:ascii="Arial" w:hAnsi="Arial" w:cs="Arial"/>
          <w:color w:val="000000" w:themeColor="text1"/>
          <w:szCs w:val="22"/>
          <w:lang w:val="et-EE"/>
        </w:rPr>
        <w:t>.</w:t>
      </w:r>
    </w:p>
    <w:p w14:paraId="23F6B248" w14:textId="10256F39" w:rsidR="00D53EFC" w:rsidRPr="00CF4C1D" w:rsidRDefault="00D53EFC" w:rsidP="00D53EFC">
      <w:pPr>
        <w:rPr>
          <w:rFonts w:ascii="Arial" w:hAnsi="Arial" w:cs="Arial"/>
          <w:color w:val="000000" w:themeColor="text1"/>
          <w:szCs w:val="22"/>
          <w:lang w:val="et-EE"/>
        </w:rPr>
      </w:pPr>
      <w:r w:rsidRPr="00CF4C1D">
        <w:rPr>
          <w:rFonts w:ascii="Arial" w:hAnsi="Arial" w:cs="Arial"/>
          <w:color w:val="000000" w:themeColor="text1"/>
          <w:szCs w:val="22"/>
          <w:lang w:val="et-EE"/>
        </w:rPr>
        <w:t>Olemasolevad Elektrilevi OÜ`le kuuluvad</w:t>
      </w:r>
      <w:r w:rsidR="00304333" w:rsidRPr="00CF4C1D">
        <w:rPr>
          <w:rFonts w:ascii="Arial" w:hAnsi="Arial" w:cs="Arial"/>
          <w:color w:val="000000" w:themeColor="text1"/>
          <w:szCs w:val="22"/>
          <w:lang w:val="et-EE"/>
        </w:rPr>
        <w:t xml:space="preserve"> mastid </w:t>
      </w:r>
      <w:r w:rsidR="005432AA" w:rsidRPr="00CF4C1D">
        <w:rPr>
          <w:rFonts w:ascii="Arial" w:hAnsi="Arial" w:cs="Arial"/>
          <w:color w:val="000000" w:themeColor="text1"/>
          <w:szCs w:val="22"/>
          <w:lang w:val="et-EE"/>
        </w:rPr>
        <w:t>Vana-Antsla aleviku</w:t>
      </w:r>
      <w:r w:rsidR="00304333" w:rsidRPr="00CF4C1D">
        <w:rPr>
          <w:rFonts w:ascii="Arial" w:hAnsi="Arial" w:cs="Arial"/>
          <w:color w:val="000000" w:themeColor="text1"/>
          <w:szCs w:val="22"/>
          <w:lang w:val="et-EE"/>
        </w:rPr>
        <w:t>s</w:t>
      </w:r>
      <w:r w:rsidR="00121FE7" w:rsidRPr="00CF4C1D">
        <w:rPr>
          <w:rFonts w:ascii="Arial" w:hAnsi="Arial" w:cs="Arial"/>
          <w:color w:val="000000" w:themeColor="text1"/>
          <w:szCs w:val="22"/>
          <w:lang w:val="et-EE"/>
        </w:rPr>
        <w:t>.</w:t>
      </w:r>
    </w:p>
    <w:p w14:paraId="0961DDAD" w14:textId="77777777" w:rsidR="00CF4C1D" w:rsidRPr="00CF4C1D" w:rsidRDefault="00CF4C1D" w:rsidP="00CF4C1D">
      <w:pPr>
        <w:rPr>
          <w:rFonts w:ascii="Arial" w:hAnsi="Arial" w:cs="Arial"/>
          <w:color w:val="000000"/>
          <w:szCs w:val="22"/>
        </w:rPr>
      </w:pPr>
      <w:proofErr w:type="spellStart"/>
      <w:r w:rsidRPr="00CF4C1D">
        <w:rPr>
          <w:rFonts w:ascii="Arial" w:hAnsi="Arial" w:cs="Arial"/>
          <w:color w:val="000000"/>
          <w:szCs w:val="22"/>
        </w:rPr>
        <w:t>Projekteeritud</w:t>
      </w:r>
      <w:proofErr w:type="spellEnd"/>
      <w:r w:rsidRPr="00CF4C1D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CF4C1D">
        <w:rPr>
          <w:rFonts w:ascii="Arial" w:hAnsi="Arial" w:cs="Arial"/>
          <w:color w:val="000000"/>
          <w:szCs w:val="22"/>
        </w:rPr>
        <w:t>sidetrassi</w:t>
      </w:r>
      <w:proofErr w:type="spellEnd"/>
      <w:r w:rsidRPr="00CF4C1D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CF4C1D">
        <w:rPr>
          <w:rFonts w:ascii="Arial" w:hAnsi="Arial" w:cs="Arial"/>
          <w:color w:val="000000"/>
          <w:szCs w:val="22"/>
        </w:rPr>
        <w:t>piirkonda</w:t>
      </w:r>
      <w:proofErr w:type="spellEnd"/>
      <w:r w:rsidRPr="00CF4C1D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CF4C1D">
        <w:rPr>
          <w:rFonts w:ascii="Arial" w:hAnsi="Arial" w:cs="Arial"/>
          <w:color w:val="000000"/>
          <w:szCs w:val="22"/>
        </w:rPr>
        <w:t>jäävad</w:t>
      </w:r>
      <w:proofErr w:type="spellEnd"/>
      <w:r w:rsidRPr="00CF4C1D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CF4C1D">
        <w:rPr>
          <w:rFonts w:ascii="Arial" w:hAnsi="Arial" w:cs="Arial"/>
          <w:color w:val="000000"/>
          <w:szCs w:val="22"/>
        </w:rPr>
        <w:t>järgmised</w:t>
      </w:r>
      <w:proofErr w:type="spellEnd"/>
      <w:r w:rsidRPr="00CF4C1D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Pr="00CF4C1D">
        <w:rPr>
          <w:rFonts w:ascii="Arial" w:hAnsi="Arial" w:cs="Arial"/>
          <w:color w:val="000000"/>
          <w:szCs w:val="22"/>
        </w:rPr>
        <w:t>kultuurimälestised</w:t>
      </w:r>
      <w:proofErr w:type="spellEnd"/>
      <w:r w:rsidRPr="00CF4C1D">
        <w:rPr>
          <w:rFonts w:ascii="Arial" w:hAnsi="Arial" w:cs="Arial"/>
          <w:color w:val="000000"/>
          <w:szCs w:val="22"/>
        </w:rPr>
        <w:t>:</w:t>
      </w:r>
    </w:p>
    <w:p w14:paraId="17F38EC7" w14:textId="409D01ED" w:rsidR="00CF4C1D" w:rsidRPr="0025639B" w:rsidRDefault="00CF4C1D" w:rsidP="001D50B3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color w:val="000000"/>
          <w:sz w:val="22"/>
          <w:szCs w:val="22"/>
        </w:rPr>
      </w:pPr>
      <w:r w:rsidRPr="0025639B">
        <w:rPr>
          <w:rFonts w:ascii="Arial" w:hAnsi="Arial" w:cs="Arial"/>
          <w:color w:val="000000"/>
          <w:sz w:val="22"/>
          <w:szCs w:val="22"/>
        </w:rPr>
        <w:t xml:space="preserve">Kinnismälestis, </w:t>
      </w:r>
      <w:r w:rsidRPr="0025639B">
        <w:rPr>
          <w:rFonts w:ascii="Arial" w:hAnsi="Arial" w:cs="Arial"/>
          <w:sz w:val="22"/>
          <w:szCs w:val="22"/>
          <w:shd w:val="clear" w:color="auto" w:fill="FFFFFF"/>
        </w:rPr>
        <w:t xml:space="preserve">Vana-Antsla mõisa moonakatemaja 3., 18/19 saj., </w:t>
      </w:r>
      <w:r w:rsidRPr="0025639B">
        <w:rPr>
          <w:rFonts w:ascii="Arial" w:hAnsi="Arial" w:cs="Arial"/>
          <w:color w:val="000000"/>
          <w:sz w:val="22"/>
          <w:szCs w:val="22"/>
        </w:rPr>
        <w:t xml:space="preserve">registrinumber </w:t>
      </w:r>
      <w:r w:rsidRPr="0025639B">
        <w:rPr>
          <w:rFonts w:ascii="Arial" w:hAnsi="Arial" w:cs="Arial"/>
          <w:color w:val="202020"/>
          <w:sz w:val="22"/>
          <w:szCs w:val="22"/>
          <w:shd w:val="clear" w:color="auto" w:fill="FFFFFF"/>
        </w:rPr>
        <w:t>14074,</w:t>
      </w:r>
      <w:r w:rsidRPr="0025639B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25639B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Võru maakond, Antsla vald, Vana-Antsla alevik, Antsla mnt 12</w:t>
        </w:r>
      </w:hyperlink>
      <w:r w:rsidR="00EC033C" w:rsidRPr="0025639B">
        <w:rPr>
          <w:rFonts w:ascii="Arial" w:hAnsi="Arial" w:cs="Arial"/>
          <w:color w:val="202020"/>
          <w:sz w:val="22"/>
          <w:szCs w:val="22"/>
          <w:shd w:val="clear" w:color="auto" w:fill="FFFFFF"/>
        </w:rPr>
        <w:t>.</w:t>
      </w:r>
    </w:p>
    <w:p w14:paraId="09166712" w14:textId="4FC03352" w:rsidR="00CF4C1D" w:rsidRPr="0025639B" w:rsidRDefault="00CF4C1D" w:rsidP="00CF4C1D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color w:val="000000"/>
          <w:sz w:val="22"/>
          <w:szCs w:val="22"/>
        </w:rPr>
      </w:pPr>
      <w:r w:rsidRPr="0025639B">
        <w:rPr>
          <w:rFonts w:ascii="Arial" w:hAnsi="Arial" w:cs="Arial"/>
          <w:color w:val="000000"/>
          <w:sz w:val="22"/>
          <w:szCs w:val="22"/>
        </w:rPr>
        <w:t xml:space="preserve">Kinnismälestis, </w:t>
      </w:r>
      <w:r w:rsidRPr="0025639B">
        <w:rPr>
          <w:rFonts w:ascii="Arial" w:hAnsi="Arial" w:cs="Arial"/>
          <w:sz w:val="22"/>
          <w:szCs w:val="22"/>
          <w:shd w:val="clear" w:color="auto" w:fill="FFFFFF"/>
        </w:rPr>
        <w:t xml:space="preserve">Vana-Antsla mõisa moonakatemaja 1., 19 saj., </w:t>
      </w:r>
      <w:r w:rsidRPr="0025639B">
        <w:rPr>
          <w:rFonts w:ascii="Arial" w:hAnsi="Arial" w:cs="Arial"/>
          <w:color w:val="000000"/>
          <w:sz w:val="22"/>
          <w:szCs w:val="22"/>
        </w:rPr>
        <w:t xml:space="preserve">registrinumber </w:t>
      </w:r>
      <w:r w:rsidRPr="0025639B">
        <w:rPr>
          <w:rFonts w:ascii="Arial" w:hAnsi="Arial" w:cs="Arial"/>
          <w:color w:val="202020"/>
          <w:sz w:val="22"/>
          <w:szCs w:val="22"/>
          <w:shd w:val="clear" w:color="auto" w:fill="FFFFFF"/>
        </w:rPr>
        <w:t>14072,</w:t>
      </w:r>
      <w:r w:rsidRPr="0025639B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25639B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Võru maakond, Antsla vald, Vana-Antsla alevik, Antsla mnt</w:t>
        </w:r>
        <w:r w:rsidR="00EC033C" w:rsidRPr="0025639B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 xml:space="preserve"> 6</w:t>
        </w:r>
      </w:hyperlink>
      <w:r w:rsidR="00EC033C" w:rsidRPr="0025639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4CA022C" w14:textId="1928DE7D" w:rsidR="00EC033C" w:rsidRPr="0025639B" w:rsidRDefault="00EC033C" w:rsidP="00EC033C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color w:val="000000"/>
          <w:sz w:val="22"/>
          <w:szCs w:val="22"/>
        </w:rPr>
      </w:pPr>
      <w:r w:rsidRPr="0025639B">
        <w:rPr>
          <w:rFonts w:ascii="Arial" w:hAnsi="Arial" w:cs="Arial"/>
          <w:color w:val="000000"/>
          <w:sz w:val="22"/>
          <w:szCs w:val="22"/>
        </w:rPr>
        <w:t xml:space="preserve">Kinnismälestis, </w:t>
      </w:r>
      <w:r w:rsidRPr="0025639B">
        <w:rPr>
          <w:rFonts w:ascii="Arial" w:hAnsi="Arial" w:cs="Arial"/>
          <w:sz w:val="22"/>
          <w:szCs w:val="22"/>
          <w:shd w:val="clear" w:color="auto" w:fill="FFFFFF"/>
        </w:rPr>
        <w:t xml:space="preserve">Vana-Antsla mõisa ait 1., 18 saj. II pool, </w:t>
      </w:r>
      <w:r w:rsidRPr="0025639B">
        <w:rPr>
          <w:rFonts w:ascii="Arial" w:hAnsi="Arial" w:cs="Arial"/>
          <w:color w:val="000000"/>
          <w:sz w:val="22"/>
          <w:szCs w:val="22"/>
        </w:rPr>
        <w:t xml:space="preserve">registrinumber </w:t>
      </w:r>
      <w:r w:rsidRPr="0025639B">
        <w:rPr>
          <w:rFonts w:ascii="Arial" w:hAnsi="Arial" w:cs="Arial"/>
          <w:sz w:val="22"/>
          <w:szCs w:val="22"/>
          <w:shd w:val="clear" w:color="auto" w:fill="FFFFFF"/>
        </w:rPr>
        <w:t>14069</w:t>
      </w:r>
      <w:r w:rsidRPr="0025639B">
        <w:rPr>
          <w:rFonts w:ascii="Arial" w:hAnsi="Arial" w:cs="Arial"/>
          <w:color w:val="202020"/>
          <w:sz w:val="22"/>
          <w:szCs w:val="22"/>
          <w:shd w:val="clear" w:color="auto" w:fill="FFFFFF"/>
        </w:rPr>
        <w:t>,</w:t>
      </w:r>
      <w:r w:rsidRPr="0025639B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25639B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Võru maakond, Antsla vald, Vana-Antsla alevik, Antsla mnt 4</w:t>
        </w:r>
      </w:hyperlink>
      <w:r w:rsidRPr="0025639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1D35062" w14:textId="1B145128" w:rsidR="00EC033C" w:rsidRPr="0025639B" w:rsidRDefault="00EC033C" w:rsidP="00EC033C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color w:val="000000"/>
          <w:sz w:val="22"/>
          <w:szCs w:val="22"/>
        </w:rPr>
      </w:pPr>
      <w:r w:rsidRPr="0025639B">
        <w:rPr>
          <w:rFonts w:ascii="Arial" w:hAnsi="Arial" w:cs="Arial"/>
          <w:color w:val="000000"/>
          <w:sz w:val="22"/>
          <w:szCs w:val="22"/>
        </w:rPr>
        <w:t xml:space="preserve">Kinnismälestis, </w:t>
      </w:r>
      <w:r w:rsidRPr="0025639B">
        <w:rPr>
          <w:rFonts w:ascii="Arial" w:hAnsi="Arial" w:cs="Arial"/>
          <w:sz w:val="22"/>
          <w:szCs w:val="22"/>
          <w:shd w:val="clear" w:color="auto" w:fill="FFFFFF"/>
        </w:rPr>
        <w:t xml:space="preserve">Vana-Antsla mõisa piirdemüürid, 19 saj., </w:t>
      </w:r>
      <w:r w:rsidRPr="0025639B">
        <w:rPr>
          <w:rFonts w:ascii="Arial" w:hAnsi="Arial" w:cs="Arial"/>
          <w:color w:val="000000"/>
          <w:sz w:val="22"/>
          <w:szCs w:val="22"/>
        </w:rPr>
        <w:t xml:space="preserve">registrinumber </w:t>
      </w:r>
      <w:r w:rsidRPr="0025639B">
        <w:rPr>
          <w:rFonts w:ascii="Arial" w:hAnsi="Arial" w:cs="Arial"/>
          <w:sz w:val="22"/>
          <w:szCs w:val="22"/>
          <w:shd w:val="clear" w:color="auto" w:fill="FFFFFF"/>
        </w:rPr>
        <w:t>14064</w:t>
      </w:r>
      <w:r w:rsidRPr="0025639B">
        <w:rPr>
          <w:rFonts w:ascii="Arial" w:hAnsi="Arial" w:cs="Arial"/>
          <w:color w:val="202020"/>
          <w:sz w:val="22"/>
          <w:szCs w:val="22"/>
          <w:shd w:val="clear" w:color="auto" w:fill="FFFFFF"/>
        </w:rPr>
        <w:t>,</w:t>
      </w:r>
      <w:r w:rsidRPr="0025639B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25639B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Võru maakond, Antsla vald, Vana-Antsla alevik, Antsla mnt 4</w:t>
        </w:r>
      </w:hyperlink>
      <w:r w:rsidRPr="0025639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FC3208C" w14:textId="2DFC57CD" w:rsidR="00EC033C" w:rsidRPr="0025639B" w:rsidRDefault="00EC033C" w:rsidP="00EC033C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color w:val="000000"/>
          <w:sz w:val="22"/>
          <w:szCs w:val="22"/>
        </w:rPr>
      </w:pPr>
      <w:r w:rsidRPr="0025639B">
        <w:rPr>
          <w:rFonts w:ascii="Arial" w:hAnsi="Arial" w:cs="Arial"/>
          <w:color w:val="000000"/>
          <w:sz w:val="22"/>
          <w:szCs w:val="22"/>
        </w:rPr>
        <w:t xml:space="preserve">Kinnismälestis, </w:t>
      </w:r>
      <w:r w:rsidRPr="0025639B">
        <w:rPr>
          <w:rFonts w:ascii="Arial" w:hAnsi="Arial" w:cs="Arial"/>
          <w:sz w:val="22"/>
          <w:szCs w:val="22"/>
          <w:shd w:val="clear" w:color="auto" w:fill="FFFFFF"/>
        </w:rPr>
        <w:t xml:space="preserve">Vana-Antsla mõisa valitsejamaja, 18 saj. II pool, </w:t>
      </w:r>
      <w:r w:rsidRPr="0025639B">
        <w:rPr>
          <w:rFonts w:ascii="Arial" w:hAnsi="Arial" w:cs="Arial"/>
          <w:color w:val="000000"/>
          <w:sz w:val="22"/>
          <w:szCs w:val="22"/>
        </w:rPr>
        <w:t xml:space="preserve">registrinumber </w:t>
      </w:r>
      <w:r w:rsidRPr="0025639B">
        <w:rPr>
          <w:rFonts w:ascii="Arial" w:hAnsi="Arial" w:cs="Arial"/>
          <w:sz w:val="22"/>
          <w:szCs w:val="22"/>
          <w:shd w:val="clear" w:color="auto" w:fill="FFFFFF"/>
        </w:rPr>
        <w:t>14068</w:t>
      </w:r>
      <w:r w:rsidRPr="0025639B">
        <w:rPr>
          <w:rFonts w:ascii="Arial" w:hAnsi="Arial" w:cs="Arial"/>
          <w:color w:val="202020"/>
          <w:sz w:val="22"/>
          <w:szCs w:val="22"/>
          <w:shd w:val="clear" w:color="auto" w:fill="FFFFFF"/>
        </w:rPr>
        <w:t>,</w:t>
      </w:r>
      <w:r w:rsidRPr="0025639B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Pr="0025639B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Võru maakond, Antsla vald, Vana-Antsla alevik, Antsla mnt 4</w:t>
        </w:r>
      </w:hyperlink>
      <w:r w:rsidRPr="0025639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F3E06CF" w14:textId="571FCD35" w:rsidR="00EC033C" w:rsidRPr="0025639B" w:rsidRDefault="00EC033C" w:rsidP="00EC033C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color w:val="000000"/>
          <w:sz w:val="22"/>
          <w:szCs w:val="22"/>
        </w:rPr>
      </w:pPr>
      <w:r w:rsidRPr="0025639B">
        <w:rPr>
          <w:rFonts w:ascii="Arial" w:hAnsi="Arial" w:cs="Arial"/>
          <w:color w:val="000000"/>
          <w:sz w:val="22"/>
          <w:szCs w:val="22"/>
        </w:rPr>
        <w:t xml:space="preserve">Kinnismälestis, </w:t>
      </w:r>
      <w:r w:rsidRPr="0025639B">
        <w:rPr>
          <w:rFonts w:ascii="Arial" w:hAnsi="Arial" w:cs="Arial"/>
          <w:sz w:val="22"/>
          <w:szCs w:val="22"/>
          <w:shd w:val="clear" w:color="auto" w:fill="FFFFFF"/>
        </w:rPr>
        <w:t xml:space="preserve">Vana-Antsla mõisa ait 2, </w:t>
      </w:r>
      <w:r w:rsidRPr="0025639B">
        <w:rPr>
          <w:rFonts w:ascii="Arial" w:hAnsi="Arial" w:cs="Arial"/>
          <w:color w:val="000000"/>
          <w:sz w:val="22"/>
          <w:szCs w:val="22"/>
        </w:rPr>
        <w:t xml:space="preserve">registrinumber </w:t>
      </w:r>
      <w:r w:rsidRPr="0025639B">
        <w:rPr>
          <w:rFonts w:ascii="Arial" w:hAnsi="Arial" w:cs="Arial"/>
          <w:sz w:val="22"/>
          <w:szCs w:val="22"/>
          <w:shd w:val="clear" w:color="auto" w:fill="FFFFFF"/>
        </w:rPr>
        <w:t>14070</w:t>
      </w:r>
      <w:r w:rsidRPr="0025639B">
        <w:rPr>
          <w:rFonts w:ascii="Arial" w:hAnsi="Arial" w:cs="Arial"/>
          <w:color w:val="202020"/>
          <w:sz w:val="22"/>
          <w:szCs w:val="22"/>
          <w:shd w:val="clear" w:color="auto" w:fill="FFFFFF"/>
        </w:rPr>
        <w:t>,</w:t>
      </w:r>
      <w:r w:rsidRPr="0025639B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Pr="0025639B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Võru maakond, Antsla vald, Vana-Antsla alevik, Antsla mnt 4</w:t>
        </w:r>
      </w:hyperlink>
      <w:r w:rsidRPr="0025639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DB15A11" w14:textId="5246E0F6" w:rsidR="00EC033C" w:rsidRPr="0025639B" w:rsidRDefault="00EC033C" w:rsidP="00EC033C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color w:val="000000"/>
          <w:sz w:val="22"/>
          <w:szCs w:val="22"/>
        </w:rPr>
      </w:pPr>
      <w:r w:rsidRPr="0025639B">
        <w:rPr>
          <w:rFonts w:ascii="Arial" w:hAnsi="Arial" w:cs="Arial"/>
          <w:color w:val="000000"/>
          <w:sz w:val="22"/>
          <w:szCs w:val="22"/>
        </w:rPr>
        <w:t xml:space="preserve">Kinnismälestis, </w:t>
      </w:r>
      <w:r w:rsidRPr="0025639B">
        <w:rPr>
          <w:rFonts w:ascii="Arial" w:hAnsi="Arial" w:cs="Arial"/>
          <w:sz w:val="22"/>
          <w:szCs w:val="22"/>
          <w:shd w:val="clear" w:color="auto" w:fill="FFFFFF"/>
        </w:rPr>
        <w:t xml:space="preserve">Vana-Antsla mõisa kuivati keldriga, 19 saj., </w:t>
      </w:r>
      <w:r w:rsidRPr="0025639B">
        <w:rPr>
          <w:rFonts w:ascii="Arial" w:hAnsi="Arial" w:cs="Arial"/>
          <w:color w:val="000000"/>
          <w:sz w:val="22"/>
          <w:szCs w:val="22"/>
        </w:rPr>
        <w:t xml:space="preserve">registrinumber </w:t>
      </w:r>
      <w:r w:rsidRPr="0025639B">
        <w:rPr>
          <w:rFonts w:ascii="Arial" w:hAnsi="Arial" w:cs="Arial"/>
          <w:sz w:val="22"/>
          <w:szCs w:val="22"/>
          <w:shd w:val="clear" w:color="auto" w:fill="FFFFFF"/>
        </w:rPr>
        <w:t>14071</w:t>
      </w:r>
      <w:r w:rsidRPr="0025639B">
        <w:rPr>
          <w:rFonts w:ascii="Arial" w:hAnsi="Arial" w:cs="Arial"/>
          <w:color w:val="202020"/>
          <w:sz w:val="22"/>
          <w:szCs w:val="22"/>
          <w:shd w:val="clear" w:color="auto" w:fill="FFFFFF"/>
        </w:rPr>
        <w:t>,</w:t>
      </w:r>
      <w:r w:rsidRPr="0025639B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Pr="0025639B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Võru maakond, Antsla vald, Vana-Antsla alevik, Uue-Antsla tee 1</w:t>
        </w:r>
      </w:hyperlink>
      <w:r w:rsidRPr="0025639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36E19B4" w14:textId="152CE295" w:rsidR="00EC033C" w:rsidRPr="0025639B" w:rsidRDefault="00EC033C" w:rsidP="00EC033C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color w:val="000000"/>
          <w:sz w:val="22"/>
          <w:szCs w:val="22"/>
        </w:rPr>
      </w:pPr>
      <w:r w:rsidRPr="0025639B">
        <w:rPr>
          <w:rFonts w:ascii="Arial" w:hAnsi="Arial" w:cs="Arial"/>
          <w:color w:val="000000"/>
          <w:sz w:val="22"/>
          <w:szCs w:val="22"/>
        </w:rPr>
        <w:t xml:space="preserve">Kinnismälestis, </w:t>
      </w:r>
      <w:r w:rsidRPr="0025639B">
        <w:rPr>
          <w:rFonts w:ascii="Arial" w:hAnsi="Arial" w:cs="Arial"/>
          <w:sz w:val="22"/>
          <w:szCs w:val="22"/>
          <w:shd w:val="clear" w:color="auto" w:fill="FFFFFF"/>
        </w:rPr>
        <w:t xml:space="preserve">Vana-Antsla mõisa meierei, 19 saj. II pool, </w:t>
      </w:r>
      <w:r w:rsidRPr="0025639B">
        <w:rPr>
          <w:rFonts w:ascii="Arial" w:hAnsi="Arial" w:cs="Arial"/>
          <w:color w:val="000000"/>
          <w:sz w:val="22"/>
          <w:szCs w:val="22"/>
        </w:rPr>
        <w:t xml:space="preserve">registrinumber </w:t>
      </w:r>
      <w:r w:rsidRPr="0025639B">
        <w:rPr>
          <w:rFonts w:ascii="Arial" w:hAnsi="Arial" w:cs="Arial"/>
          <w:sz w:val="22"/>
          <w:szCs w:val="22"/>
          <w:shd w:val="clear" w:color="auto" w:fill="FFFFFF"/>
        </w:rPr>
        <w:t>14075</w:t>
      </w:r>
      <w:r w:rsidRPr="0025639B">
        <w:rPr>
          <w:rFonts w:ascii="Arial" w:hAnsi="Arial" w:cs="Arial"/>
          <w:color w:val="202020"/>
          <w:sz w:val="22"/>
          <w:szCs w:val="22"/>
          <w:shd w:val="clear" w:color="auto" w:fill="FFFFFF"/>
        </w:rPr>
        <w:t>,</w:t>
      </w:r>
      <w:r w:rsidRPr="0025639B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Pr="0025639B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Võru maakond, Antsla vald, Vana-Antsla alevik, Järve tn 1</w:t>
        </w:r>
      </w:hyperlink>
      <w:r w:rsidRPr="0025639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F19C877" w14:textId="56786E6E" w:rsidR="00EC033C" w:rsidRPr="0025639B" w:rsidRDefault="00EC033C" w:rsidP="00017E83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color w:val="000000"/>
          <w:sz w:val="22"/>
          <w:szCs w:val="22"/>
        </w:rPr>
      </w:pPr>
      <w:r w:rsidRPr="0025639B">
        <w:rPr>
          <w:rFonts w:ascii="Arial" w:hAnsi="Arial" w:cs="Arial"/>
          <w:color w:val="000000"/>
          <w:sz w:val="22"/>
          <w:szCs w:val="22"/>
        </w:rPr>
        <w:t xml:space="preserve">Kinnismälestis, </w:t>
      </w:r>
      <w:r w:rsidRPr="0025639B">
        <w:rPr>
          <w:rFonts w:ascii="Arial" w:hAnsi="Arial" w:cs="Arial"/>
          <w:sz w:val="22"/>
          <w:szCs w:val="22"/>
          <w:shd w:val="clear" w:color="auto" w:fill="FFFFFF"/>
        </w:rPr>
        <w:t xml:space="preserve">Vana-Antsla mõisa moonakatemaja 2., 19 saj., </w:t>
      </w:r>
      <w:r w:rsidRPr="0025639B">
        <w:rPr>
          <w:rFonts w:ascii="Arial" w:hAnsi="Arial" w:cs="Arial"/>
          <w:color w:val="000000"/>
          <w:sz w:val="22"/>
          <w:szCs w:val="22"/>
        </w:rPr>
        <w:t xml:space="preserve">registrinumber </w:t>
      </w:r>
      <w:r w:rsidR="00017E83" w:rsidRPr="0025639B">
        <w:rPr>
          <w:rFonts w:ascii="Arial" w:hAnsi="Arial" w:cs="Arial"/>
          <w:sz w:val="22"/>
          <w:szCs w:val="22"/>
          <w:shd w:val="clear" w:color="auto" w:fill="FFFFFF"/>
        </w:rPr>
        <w:t>14073</w:t>
      </w:r>
      <w:r w:rsidRPr="0025639B">
        <w:rPr>
          <w:rFonts w:ascii="Arial" w:hAnsi="Arial" w:cs="Arial"/>
          <w:color w:val="202020"/>
          <w:sz w:val="22"/>
          <w:szCs w:val="22"/>
          <w:shd w:val="clear" w:color="auto" w:fill="FFFFFF"/>
        </w:rPr>
        <w:t>,</w:t>
      </w:r>
      <w:r w:rsidRPr="0025639B">
        <w:rPr>
          <w:rFonts w:ascii="Arial" w:hAnsi="Arial" w:cs="Arial"/>
          <w:sz w:val="22"/>
          <w:szCs w:val="22"/>
        </w:rPr>
        <w:t xml:space="preserve"> </w:t>
      </w:r>
      <w:hyperlink r:id="rId16" w:history="1">
        <w:r w:rsidRPr="0025639B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 xml:space="preserve">Võru maakond, Antsla vald, Vana-Antsla alevik, </w:t>
        </w:r>
        <w:r w:rsidR="00017E83" w:rsidRPr="0025639B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Järve tn 5</w:t>
        </w:r>
      </w:hyperlink>
      <w:r w:rsidRPr="0025639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D9E35DE" w14:textId="3BDDDC67" w:rsidR="00CF4C1D" w:rsidRPr="0025639B" w:rsidRDefault="00017E83" w:rsidP="00CF4C1D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color w:val="000000"/>
          <w:sz w:val="22"/>
          <w:szCs w:val="22"/>
        </w:rPr>
      </w:pPr>
      <w:r w:rsidRPr="0025639B">
        <w:rPr>
          <w:rFonts w:ascii="Arial" w:hAnsi="Arial" w:cs="Arial"/>
          <w:color w:val="000000"/>
          <w:sz w:val="22"/>
          <w:szCs w:val="22"/>
        </w:rPr>
        <w:t xml:space="preserve">Kinnismälestis, </w:t>
      </w:r>
      <w:r w:rsidR="0025639B" w:rsidRPr="0025639B">
        <w:rPr>
          <w:rFonts w:ascii="Arial" w:hAnsi="Arial" w:cs="Arial"/>
          <w:sz w:val="22"/>
          <w:szCs w:val="22"/>
          <w:shd w:val="clear" w:color="auto" w:fill="FFFFFF"/>
        </w:rPr>
        <w:t>Vana-Antsla mõisa park</w:t>
      </w:r>
      <w:r w:rsidRPr="0025639B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25639B">
        <w:rPr>
          <w:rFonts w:ascii="Arial" w:hAnsi="Arial" w:cs="Arial"/>
          <w:color w:val="000000"/>
          <w:sz w:val="22"/>
          <w:szCs w:val="22"/>
        </w:rPr>
        <w:t xml:space="preserve">registrinumber </w:t>
      </w:r>
      <w:r w:rsidR="0025639B" w:rsidRPr="0025639B">
        <w:rPr>
          <w:rFonts w:ascii="Arial" w:hAnsi="Arial" w:cs="Arial"/>
          <w:sz w:val="22"/>
          <w:szCs w:val="22"/>
          <w:shd w:val="clear" w:color="auto" w:fill="FFFFFF"/>
        </w:rPr>
        <w:t>14062</w:t>
      </w:r>
      <w:r w:rsidRPr="0025639B">
        <w:rPr>
          <w:rFonts w:ascii="Arial" w:hAnsi="Arial" w:cs="Arial"/>
          <w:color w:val="202020"/>
          <w:sz w:val="22"/>
          <w:szCs w:val="22"/>
          <w:shd w:val="clear" w:color="auto" w:fill="FFFFFF"/>
        </w:rPr>
        <w:t>,</w:t>
      </w:r>
      <w:r w:rsidRPr="0025639B">
        <w:rPr>
          <w:rFonts w:ascii="Arial" w:hAnsi="Arial" w:cs="Arial"/>
          <w:sz w:val="22"/>
          <w:szCs w:val="22"/>
        </w:rPr>
        <w:t xml:space="preserve"> </w:t>
      </w:r>
      <w:hyperlink r:id="rId17" w:history="1">
        <w:r w:rsidRPr="0025639B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Võru maakond, A</w:t>
        </w:r>
        <w:r w:rsidR="0025639B" w:rsidRPr="0025639B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ntsla vald, Vana-Antsla alevik</w:t>
        </w:r>
      </w:hyperlink>
      <w:r w:rsidRPr="0025639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95D32C9" w14:textId="77777777" w:rsidR="0025639B" w:rsidRPr="0025639B" w:rsidRDefault="0025639B" w:rsidP="0025639B">
      <w:pPr>
        <w:pStyle w:val="ListParagraph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1E8E97BC" w14:textId="77777777" w:rsidR="00CF4C1D" w:rsidRPr="00CF4C1D" w:rsidRDefault="00CF4C1D" w:rsidP="00CF4C1D">
      <w:pPr>
        <w:rPr>
          <w:rFonts w:ascii="Arial" w:hAnsi="Arial" w:cs="Arial"/>
          <w:color w:val="000000"/>
          <w:szCs w:val="22"/>
          <w:lang w:val="et-EE"/>
        </w:rPr>
      </w:pPr>
      <w:r w:rsidRPr="00CF4C1D">
        <w:rPr>
          <w:rFonts w:ascii="Arial" w:hAnsi="Arial" w:cs="Arial"/>
          <w:color w:val="000000"/>
          <w:szCs w:val="22"/>
          <w:lang w:val="et-EE"/>
        </w:rPr>
        <w:t>Muinsuskaitse nõuded projektile:</w:t>
      </w:r>
    </w:p>
    <w:p w14:paraId="18B01FF9" w14:textId="0E341DEE" w:rsidR="00CF4C1D" w:rsidRDefault="00CF4C1D" w:rsidP="00D53EFC">
      <w:pPr>
        <w:rPr>
          <w:rFonts w:ascii="Arial" w:hAnsi="Arial" w:cs="Arial"/>
          <w:szCs w:val="22"/>
        </w:rPr>
      </w:pPr>
      <w:proofErr w:type="spellStart"/>
      <w:r w:rsidRPr="00CF4C1D">
        <w:rPr>
          <w:rFonts w:ascii="Arial" w:hAnsi="Arial" w:cs="Arial"/>
          <w:szCs w:val="22"/>
        </w:rPr>
        <w:t>Kogu</w:t>
      </w:r>
      <w:proofErr w:type="spellEnd"/>
      <w:r w:rsidRPr="00CF4C1D">
        <w:rPr>
          <w:rFonts w:ascii="Arial" w:hAnsi="Arial" w:cs="Arial"/>
          <w:szCs w:val="22"/>
        </w:rPr>
        <w:t xml:space="preserve"> </w:t>
      </w:r>
      <w:proofErr w:type="spellStart"/>
      <w:r w:rsidRPr="00CF4C1D">
        <w:rPr>
          <w:rFonts w:ascii="Arial" w:hAnsi="Arial" w:cs="Arial"/>
          <w:szCs w:val="22"/>
        </w:rPr>
        <w:t>projekti</w:t>
      </w:r>
      <w:proofErr w:type="spellEnd"/>
      <w:r w:rsidRPr="00CF4C1D">
        <w:rPr>
          <w:rFonts w:ascii="Arial" w:hAnsi="Arial" w:cs="Arial"/>
          <w:szCs w:val="22"/>
        </w:rPr>
        <w:t xml:space="preserve"> ala </w:t>
      </w:r>
      <w:proofErr w:type="spellStart"/>
      <w:r w:rsidRPr="00CF4C1D">
        <w:rPr>
          <w:rFonts w:ascii="Arial" w:hAnsi="Arial" w:cs="Arial"/>
          <w:szCs w:val="22"/>
        </w:rPr>
        <w:t>ulatuses</w:t>
      </w:r>
      <w:proofErr w:type="spellEnd"/>
      <w:r w:rsidRPr="00CF4C1D">
        <w:rPr>
          <w:rFonts w:ascii="Arial" w:hAnsi="Arial" w:cs="Arial"/>
          <w:szCs w:val="22"/>
        </w:rPr>
        <w:t xml:space="preserve"> on </w:t>
      </w:r>
      <w:proofErr w:type="spellStart"/>
      <w:r w:rsidRPr="00CF4C1D">
        <w:rPr>
          <w:rFonts w:ascii="Arial" w:hAnsi="Arial" w:cs="Arial"/>
          <w:szCs w:val="22"/>
        </w:rPr>
        <w:t>pinnasetöödel</w:t>
      </w:r>
      <w:proofErr w:type="spellEnd"/>
      <w:r w:rsidRPr="00CF4C1D">
        <w:rPr>
          <w:rFonts w:ascii="Arial" w:hAnsi="Arial" w:cs="Arial"/>
          <w:szCs w:val="22"/>
        </w:rPr>
        <w:t xml:space="preserve"> </w:t>
      </w:r>
      <w:proofErr w:type="spellStart"/>
      <w:r w:rsidRPr="00CF4C1D">
        <w:rPr>
          <w:rFonts w:ascii="Arial" w:hAnsi="Arial" w:cs="Arial"/>
          <w:szCs w:val="22"/>
        </w:rPr>
        <w:t>vaja</w:t>
      </w:r>
      <w:proofErr w:type="spellEnd"/>
      <w:r w:rsidRPr="00CF4C1D">
        <w:rPr>
          <w:rFonts w:ascii="Arial" w:hAnsi="Arial" w:cs="Arial"/>
          <w:szCs w:val="22"/>
        </w:rPr>
        <w:t xml:space="preserve"> olla </w:t>
      </w:r>
      <w:proofErr w:type="spellStart"/>
      <w:r w:rsidRPr="00CF4C1D">
        <w:rPr>
          <w:rFonts w:ascii="Arial" w:hAnsi="Arial" w:cs="Arial"/>
          <w:szCs w:val="22"/>
        </w:rPr>
        <w:t>tähelepanelik</w:t>
      </w:r>
      <w:proofErr w:type="spellEnd"/>
      <w:r w:rsidRPr="00CF4C1D">
        <w:rPr>
          <w:rFonts w:ascii="Arial" w:hAnsi="Arial" w:cs="Arial"/>
          <w:szCs w:val="22"/>
        </w:rPr>
        <w:t xml:space="preserve"> </w:t>
      </w:r>
      <w:proofErr w:type="gramStart"/>
      <w:r w:rsidRPr="00CF4C1D">
        <w:rPr>
          <w:rFonts w:ascii="Arial" w:hAnsi="Arial" w:cs="Arial"/>
          <w:szCs w:val="22"/>
        </w:rPr>
        <w:t>ja</w:t>
      </w:r>
      <w:proofErr w:type="gramEnd"/>
      <w:r w:rsidRPr="00CF4C1D">
        <w:rPr>
          <w:rFonts w:ascii="Arial" w:hAnsi="Arial" w:cs="Arial"/>
          <w:szCs w:val="22"/>
        </w:rPr>
        <w:t xml:space="preserve"> </w:t>
      </w:r>
      <w:proofErr w:type="spellStart"/>
      <w:r w:rsidRPr="00CF4C1D">
        <w:rPr>
          <w:rFonts w:ascii="Arial" w:hAnsi="Arial" w:cs="Arial"/>
          <w:szCs w:val="22"/>
        </w:rPr>
        <w:t>arvestada</w:t>
      </w:r>
      <w:proofErr w:type="spellEnd"/>
      <w:r w:rsidRPr="00CF4C1D">
        <w:rPr>
          <w:rFonts w:ascii="Arial" w:hAnsi="Arial" w:cs="Arial"/>
          <w:szCs w:val="22"/>
        </w:rPr>
        <w:t xml:space="preserve"> </w:t>
      </w:r>
      <w:proofErr w:type="spellStart"/>
      <w:r w:rsidRPr="00CF4C1D">
        <w:rPr>
          <w:rFonts w:ascii="Arial" w:hAnsi="Arial" w:cs="Arial"/>
          <w:szCs w:val="22"/>
        </w:rPr>
        <w:t>arheoloogiliste</w:t>
      </w:r>
      <w:proofErr w:type="spellEnd"/>
      <w:r w:rsidRPr="00CF4C1D">
        <w:rPr>
          <w:rFonts w:ascii="Arial" w:hAnsi="Arial" w:cs="Arial"/>
          <w:szCs w:val="22"/>
        </w:rPr>
        <w:t xml:space="preserve"> </w:t>
      </w:r>
      <w:proofErr w:type="spellStart"/>
      <w:r w:rsidRPr="00CF4C1D">
        <w:rPr>
          <w:rFonts w:ascii="Arial" w:hAnsi="Arial" w:cs="Arial"/>
          <w:szCs w:val="22"/>
        </w:rPr>
        <w:t>leidude</w:t>
      </w:r>
      <w:proofErr w:type="spellEnd"/>
      <w:r w:rsidRPr="00CF4C1D">
        <w:rPr>
          <w:rFonts w:ascii="Arial" w:hAnsi="Arial" w:cs="Arial"/>
          <w:szCs w:val="22"/>
        </w:rPr>
        <w:t xml:space="preserve"> ja </w:t>
      </w:r>
      <w:proofErr w:type="spellStart"/>
      <w:r w:rsidRPr="00CF4C1D">
        <w:rPr>
          <w:rFonts w:ascii="Arial" w:hAnsi="Arial" w:cs="Arial"/>
          <w:szCs w:val="22"/>
        </w:rPr>
        <w:t>arheoloogilise</w:t>
      </w:r>
      <w:proofErr w:type="spellEnd"/>
      <w:r w:rsidRPr="00CF4C1D">
        <w:rPr>
          <w:rFonts w:ascii="Arial" w:hAnsi="Arial" w:cs="Arial"/>
          <w:szCs w:val="22"/>
        </w:rPr>
        <w:t xml:space="preserve"> </w:t>
      </w:r>
      <w:proofErr w:type="spellStart"/>
      <w:r w:rsidRPr="00CF4C1D">
        <w:rPr>
          <w:rFonts w:ascii="Arial" w:hAnsi="Arial" w:cs="Arial"/>
          <w:szCs w:val="22"/>
        </w:rPr>
        <w:t>kultuurkihi</w:t>
      </w:r>
      <w:proofErr w:type="spellEnd"/>
      <w:r w:rsidRPr="00CF4C1D">
        <w:rPr>
          <w:rFonts w:ascii="Arial" w:hAnsi="Arial" w:cs="Arial"/>
          <w:szCs w:val="22"/>
        </w:rPr>
        <w:t xml:space="preserve"> </w:t>
      </w:r>
      <w:proofErr w:type="spellStart"/>
      <w:r w:rsidRPr="00CF4C1D">
        <w:rPr>
          <w:rFonts w:ascii="Arial" w:hAnsi="Arial" w:cs="Arial"/>
          <w:szCs w:val="22"/>
        </w:rPr>
        <w:t>ilmsikstuleku</w:t>
      </w:r>
      <w:proofErr w:type="spellEnd"/>
      <w:r w:rsidRPr="00CF4C1D">
        <w:rPr>
          <w:rFonts w:ascii="Arial" w:hAnsi="Arial" w:cs="Arial"/>
          <w:szCs w:val="22"/>
        </w:rPr>
        <w:t xml:space="preserve"> </w:t>
      </w:r>
      <w:proofErr w:type="spellStart"/>
      <w:r w:rsidRPr="00CF4C1D">
        <w:rPr>
          <w:rFonts w:ascii="Arial" w:hAnsi="Arial" w:cs="Arial"/>
          <w:szCs w:val="22"/>
        </w:rPr>
        <w:t>võimalusega</w:t>
      </w:r>
      <w:proofErr w:type="spellEnd"/>
      <w:r w:rsidRPr="00CF4C1D">
        <w:rPr>
          <w:rFonts w:ascii="Arial" w:hAnsi="Arial" w:cs="Arial"/>
          <w:szCs w:val="22"/>
        </w:rPr>
        <w:t xml:space="preserve">. </w:t>
      </w:r>
      <w:proofErr w:type="spellStart"/>
      <w:r w:rsidRPr="00CF4C1D">
        <w:rPr>
          <w:rFonts w:ascii="Arial" w:hAnsi="Arial" w:cs="Arial"/>
          <w:szCs w:val="22"/>
        </w:rPr>
        <w:t>Muinsuskaitseseadusest</w:t>
      </w:r>
      <w:proofErr w:type="spellEnd"/>
      <w:r w:rsidRPr="00CF4C1D">
        <w:rPr>
          <w:rFonts w:ascii="Arial" w:hAnsi="Arial" w:cs="Arial"/>
          <w:szCs w:val="22"/>
        </w:rPr>
        <w:t xml:space="preserve"> </w:t>
      </w:r>
      <w:proofErr w:type="spellStart"/>
      <w:r w:rsidRPr="00CF4C1D">
        <w:rPr>
          <w:rFonts w:ascii="Arial" w:hAnsi="Arial" w:cs="Arial"/>
          <w:szCs w:val="22"/>
        </w:rPr>
        <w:t>tulenevalt</w:t>
      </w:r>
      <w:proofErr w:type="spellEnd"/>
      <w:r w:rsidRPr="00CF4C1D">
        <w:rPr>
          <w:rFonts w:ascii="Arial" w:hAnsi="Arial" w:cs="Arial"/>
          <w:szCs w:val="22"/>
        </w:rPr>
        <w:t xml:space="preserve"> (§ 31 </w:t>
      </w:r>
      <w:proofErr w:type="spellStart"/>
      <w:r w:rsidRPr="00CF4C1D">
        <w:rPr>
          <w:rFonts w:ascii="Arial" w:hAnsi="Arial" w:cs="Arial"/>
          <w:szCs w:val="22"/>
        </w:rPr>
        <w:t>lg</w:t>
      </w:r>
      <w:proofErr w:type="spellEnd"/>
      <w:r w:rsidRPr="00CF4C1D">
        <w:rPr>
          <w:rFonts w:ascii="Arial" w:hAnsi="Arial" w:cs="Arial"/>
          <w:szCs w:val="22"/>
        </w:rPr>
        <w:t xml:space="preserve"> 1, § 60) on </w:t>
      </w:r>
      <w:proofErr w:type="spellStart"/>
      <w:r w:rsidRPr="00CF4C1D">
        <w:rPr>
          <w:rFonts w:ascii="Arial" w:hAnsi="Arial" w:cs="Arial"/>
          <w:szCs w:val="22"/>
        </w:rPr>
        <w:t>leidja</w:t>
      </w:r>
      <w:proofErr w:type="spellEnd"/>
      <w:r w:rsidRPr="00CF4C1D">
        <w:rPr>
          <w:rFonts w:ascii="Arial" w:hAnsi="Arial" w:cs="Arial"/>
          <w:szCs w:val="22"/>
        </w:rPr>
        <w:t xml:space="preserve"> </w:t>
      </w:r>
      <w:proofErr w:type="spellStart"/>
      <w:r w:rsidRPr="00CF4C1D">
        <w:rPr>
          <w:rFonts w:ascii="Arial" w:hAnsi="Arial" w:cs="Arial"/>
          <w:szCs w:val="22"/>
        </w:rPr>
        <w:t>kohustatud</w:t>
      </w:r>
      <w:proofErr w:type="spellEnd"/>
      <w:r w:rsidRPr="00CF4C1D">
        <w:rPr>
          <w:rFonts w:ascii="Arial" w:hAnsi="Arial" w:cs="Arial"/>
          <w:szCs w:val="22"/>
        </w:rPr>
        <w:t xml:space="preserve"> </w:t>
      </w:r>
      <w:proofErr w:type="spellStart"/>
      <w:r w:rsidRPr="00CF4C1D">
        <w:rPr>
          <w:rFonts w:ascii="Arial" w:hAnsi="Arial" w:cs="Arial"/>
          <w:szCs w:val="22"/>
        </w:rPr>
        <w:t>tööd</w:t>
      </w:r>
      <w:proofErr w:type="spellEnd"/>
      <w:r w:rsidRPr="00CF4C1D">
        <w:rPr>
          <w:rFonts w:ascii="Arial" w:hAnsi="Arial" w:cs="Arial"/>
          <w:szCs w:val="22"/>
        </w:rPr>
        <w:t xml:space="preserve"> </w:t>
      </w:r>
      <w:proofErr w:type="spellStart"/>
      <w:r w:rsidRPr="00CF4C1D">
        <w:rPr>
          <w:rFonts w:ascii="Arial" w:hAnsi="Arial" w:cs="Arial"/>
          <w:szCs w:val="22"/>
        </w:rPr>
        <w:t>katkestama</w:t>
      </w:r>
      <w:proofErr w:type="spellEnd"/>
      <w:r w:rsidRPr="00CF4C1D">
        <w:rPr>
          <w:rFonts w:ascii="Arial" w:hAnsi="Arial" w:cs="Arial"/>
          <w:szCs w:val="22"/>
        </w:rPr>
        <w:t xml:space="preserve">, </w:t>
      </w:r>
      <w:proofErr w:type="spellStart"/>
      <w:r w:rsidRPr="00CF4C1D">
        <w:rPr>
          <w:rFonts w:ascii="Arial" w:hAnsi="Arial" w:cs="Arial"/>
          <w:szCs w:val="22"/>
        </w:rPr>
        <w:t>jätma</w:t>
      </w:r>
      <w:proofErr w:type="spellEnd"/>
      <w:r w:rsidRPr="00CF4C1D">
        <w:rPr>
          <w:rFonts w:ascii="Arial" w:hAnsi="Arial" w:cs="Arial"/>
          <w:szCs w:val="22"/>
        </w:rPr>
        <w:t xml:space="preserve"> </w:t>
      </w:r>
      <w:proofErr w:type="spellStart"/>
      <w:r w:rsidRPr="00CF4C1D">
        <w:rPr>
          <w:rFonts w:ascii="Arial" w:hAnsi="Arial" w:cs="Arial"/>
          <w:szCs w:val="22"/>
        </w:rPr>
        <w:t>leiu</w:t>
      </w:r>
      <w:proofErr w:type="spellEnd"/>
      <w:r w:rsidRPr="00CF4C1D">
        <w:rPr>
          <w:rFonts w:ascii="Arial" w:hAnsi="Arial" w:cs="Arial"/>
          <w:szCs w:val="22"/>
        </w:rPr>
        <w:t xml:space="preserve"> </w:t>
      </w:r>
      <w:proofErr w:type="spellStart"/>
      <w:r w:rsidRPr="00CF4C1D">
        <w:rPr>
          <w:rFonts w:ascii="Arial" w:hAnsi="Arial" w:cs="Arial"/>
          <w:szCs w:val="22"/>
        </w:rPr>
        <w:t>leiukohta</w:t>
      </w:r>
      <w:proofErr w:type="spellEnd"/>
      <w:r w:rsidRPr="00CF4C1D">
        <w:rPr>
          <w:rFonts w:ascii="Arial" w:hAnsi="Arial" w:cs="Arial"/>
          <w:szCs w:val="22"/>
        </w:rPr>
        <w:t xml:space="preserve"> </w:t>
      </w:r>
      <w:proofErr w:type="spellStart"/>
      <w:r w:rsidRPr="00CF4C1D">
        <w:rPr>
          <w:rFonts w:ascii="Arial" w:hAnsi="Arial" w:cs="Arial"/>
          <w:szCs w:val="22"/>
        </w:rPr>
        <w:t>ning</w:t>
      </w:r>
      <w:proofErr w:type="spellEnd"/>
      <w:r w:rsidRPr="00CF4C1D">
        <w:rPr>
          <w:rFonts w:ascii="Arial" w:hAnsi="Arial" w:cs="Arial"/>
          <w:szCs w:val="22"/>
        </w:rPr>
        <w:t xml:space="preserve"> </w:t>
      </w:r>
      <w:proofErr w:type="spellStart"/>
      <w:r w:rsidRPr="00CF4C1D">
        <w:rPr>
          <w:rFonts w:ascii="Arial" w:hAnsi="Arial" w:cs="Arial"/>
          <w:szCs w:val="22"/>
        </w:rPr>
        <w:t>teatama</w:t>
      </w:r>
      <w:proofErr w:type="spellEnd"/>
      <w:r w:rsidRPr="00CF4C1D">
        <w:rPr>
          <w:rFonts w:ascii="Arial" w:hAnsi="Arial" w:cs="Arial"/>
          <w:szCs w:val="22"/>
        </w:rPr>
        <w:t xml:space="preserve"> </w:t>
      </w:r>
      <w:proofErr w:type="spellStart"/>
      <w:r w:rsidRPr="00CF4C1D">
        <w:rPr>
          <w:rFonts w:ascii="Arial" w:hAnsi="Arial" w:cs="Arial"/>
          <w:szCs w:val="22"/>
        </w:rPr>
        <w:t>sellest</w:t>
      </w:r>
      <w:proofErr w:type="spellEnd"/>
      <w:r w:rsidRPr="00CF4C1D">
        <w:rPr>
          <w:rFonts w:ascii="Arial" w:hAnsi="Arial" w:cs="Arial"/>
          <w:szCs w:val="22"/>
        </w:rPr>
        <w:t xml:space="preserve"> </w:t>
      </w:r>
      <w:proofErr w:type="spellStart"/>
      <w:r w:rsidRPr="00CF4C1D">
        <w:rPr>
          <w:rFonts w:ascii="Arial" w:hAnsi="Arial" w:cs="Arial"/>
          <w:szCs w:val="22"/>
        </w:rPr>
        <w:t>Muinsuskaitseametile</w:t>
      </w:r>
      <w:proofErr w:type="spellEnd"/>
      <w:r w:rsidRPr="00CF4C1D">
        <w:rPr>
          <w:rFonts w:ascii="Arial" w:hAnsi="Arial" w:cs="Arial"/>
          <w:szCs w:val="22"/>
        </w:rPr>
        <w:t>.</w:t>
      </w:r>
    </w:p>
    <w:p w14:paraId="2FD437A4" w14:textId="77777777" w:rsidR="00983208" w:rsidRPr="00196E32" w:rsidRDefault="00983208" w:rsidP="00983208">
      <w:pPr>
        <w:tabs>
          <w:tab w:val="left" w:pos="5245"/>
        </w:tabs>
        <w:rPr>
          <w:rFonts w:ascii="Arial" w:hAnsi="Arial" w:cs="Arial"/>
          <w:szCs w:val="22"/>
          <w:lang w:val="et-EE"/>
        </w:rPr>
      </w:pPr>
      <w:r w:rsidRPr="00196E32">
        <w:rPr>
          <w:rFonts w:ascii="Arial" w:hAnsi="Arial" w:cs="Arial"/>
          <w:szCs w:val="22"/>
          <w:lang w:val="et-EE"/>
        </w:rPr>
        <w:t>Tööde piirkonda jäävad järgmised kaitstavad loodusobjektid:</w:t>
      </w:r>
    </w:p>
    <w:p w14:paraId="757F3DD6" w14:textId="178B1CE3" w:rsidR="00F5699A" w:rsidRPr="00983208" w:rsidRDefault="00983208" w:rsidP="002201E3">
      <w:pPr>
        <w:numPr>
          <w:ilvl w:val="0"/>
          <w:numId w:val="44"/>
        </w:numPr>
        <w:spacing w:before="240" w:after="100" w:afterAutospacing="1" w:line="240" w:lineRule="auto"/>
        <w:contextualSpacing/>
        <w:jc w:val="left"/>
        <w:rPr>
          <w:rFonts w:ascii="Arial" w:hAnsi="Arial" w:cs="Arial"/>
          <w:color w:val="000000"/>
          <w:szCs w:val="22"/>
        </w:rPr>
      </w:pPr>
      <w:proofErr w:type="spellStart"/>
      <w:r w:rsidRPr="00983208">
        <w:rPr>
          <w:rFonts w:ascii="Arial" w:hAnsi="Arial" w:cs="Arial"/>
          <w:szCs w:val="22"/>
        </w:rPr>
        <w:t>Vana-Antsla</w:t>
      </w:r>
      <w:proofErr w:type="spellEnd"/>
      <w:r w:rsidRPr="00983208">
        <w:rPr>
          <w:rFonts w:ascii="Arial" w:hAnsi="Arial" w:cs="Arial"/>
          <w:szCs w:val="22"/>
        </w:rPr>
        <w:t xml:space="preserve"> </w:t>
      </w:r>
      <w:proofErr w:type="spellStart"/>
      <w:r w:rsidRPr="00983208">
        <w:rPr>
          <w:rFonts w:ascii="Arial" w:hAnsi="Arial" w:cs="Arial"/>
          <w:szCs w:val="22"/>
        </w:rPr>
        <w:t>mõisa</w:t>
      </w:r>
      <w:proofErr w:type="spellEnd"/>
      <w:r w:rsidRPr="00983208">
        <w:rPr>
          <w:rFonts w:ascii="Arial" w:hAnsi="Arial" w:cs="Arial"/>
          <w:szCs w:val="22"/>
        </w:rPr>
        <w:t xml:space="preserve"> park</w:t>
      </w:r>
      <w:r>
        <w:rPr>
          <w:rFonts w:ascii="Arial" w:hAnsi="Arial" w:cs="Arial"/>
          <w:szCs w:val="22"/>
        </w:rPr>
        <w:t>,</w:t>
      </w:r>
      <w:r w:rsidRPr="00196E32">
        <w:rPr>
          <w:rFonts w:ascii="Arial" w:hAnsi="Arial" w:cs="Arial"/>
          <w:szCs w:val="22"/>
        </w:rPr>
        <w:t xml:space="preserve"> </w:t>
      </w:r>
      <w:proofErr w:type="spellStart"/>
      <w:r w:rsidRPr="00196E32">
        <w:rPr>
          <w:rFonts w:ascii="Arial" w:hAnsi="Arial" w:cs="Arial"/>
          <w:szCs w:val="22"/>
        </w:rPr>
        <w:t>registrikood</w:t>
      </w:r>
      <w:proofErr w:type="spellEnd"/>
      <w:r w:rsidRPr="00196E32">
        <w:rPr>
          <w:rFonts w:ascii="Arial" w:hAnsi="Arial" w:cs="Arial"/>
          <w:szCs w:val="22"/>
        </w:rPr>
        <w:t xml:space="preserve"> </w:t>
      </w:r>
      <w:r w:rsidRPr="00983208">
        <w:rPr>
          <w:rFonts w:ascii="Arial" w:hAnsi="Arial" w:cs="Arial"/>
          <w:szCs w:val="22"/>
        </w:rPr>
        <w:t>KLO1200108</w:t>
      </w:r>
      <w:r w:rsidRPr="00196E32">
        <w:rPr>
          <w:rFonts w:ascii="Arial" w:hAnsi="Arial" w:cs="Arial"/>
          <w:szCs w:val="22"/>
        </w:rPr>
        <w:t xml:space="preserve">, </w:t>
      </w:r>
      <w:hyperlink r:id="rId18" w:history="1">
        <w:proofErr w:type="spellStart"/>
        <w:r w:rsidRPr="0025639B">
          <w:rPr>
            <w:rStyle w:val="Hyperlink"/>
            <w:rFonts w:ascii="Arial" w:hAnsi="Arial" w:cs="Arial"/>
            <w:color w:val="000000" w:themeColor="text1"/>
            <w:szCs w:val="22"/>
            <w:u w:val="none"/>
          </w:rPr>
          <w:t>Võru</w:t>
        </w:r>
        <w:proofErr w:type="spellEnd"/>
        <w:r w:rsidRPr="0025639B">
          <w:rPr>
            <w:rStyle w:val="Hyperlink"/>
            <w:rFonts w:ascii="Arial" w:hAnsi="Arial" w:cs="Arial"/>
            <w:color w:val="000000" w:themeColor="text1"/>
            <w:szCs w:val="22"/>
            <w:u w:val="none"/>
          </w:rPr>
          <w:t xml:space="preserve"> </w:t>
        </w:r>
        <w:proofErr w:type="spellStart"/>
        <w:r w:rsidRPr="0025639B">
          <w:rPr>
            <w:rStyle w:val="Hyperlink"/>
            <w:rFonts w:ascii="Arial" w:hAnsi="Arial" w:cs="Arial"/>
            <w:color w:val="000000" w:themeColor="text1"/>
            <w:szCs w:val="22"/>
            <w:u w:val="none"/>
          </w:rPr>
          <w:t>maakond</w:t>
        </w:r>
        <w:proofErr w:type="spellEnd"/>
        <w:r w:rsidRPr="0025639B">
          <w:rPr>
            <w:rStyle w:val="Hyperlink"/>
            <w:rFonts w:ascii="Arial" w:hAnsi="Arial" w:cs="Arial"/>
            <w:color w:val="000000" w:themeColor="text1"/>
            <w:szCs w:val="22"/>
            <w:u w:val="none"/>
          </w:rPr>
          <w:t xml:space="preserve">, </w:t>
        </w:r>
        <w:proofErr w:type="spellStart"/>
        <w:r w:rsidRPr="0025639B">
          <w:rPr>
            <w:rStyle w:val="Hyperlink"/>
            <w:rFonts w:ascii="Arial" w:hAnsi="Arial" w:cs="Arial"/>
            <w:color w:val="000000" w:themeColor="text1"/>
            <w:szCs w:val="22"/>
            <w:u w:val="none"/>
          </w:rPr>
          <w:t>Antsla</w:t>
        </w:r>
        <w:proofErr w:type="spellEnd"/>
        <w:r w:rsidRPr="0025639B">
          <w:rPr>
            <w:rStyle w:val="Hyperlink"/>
            <w:rFonts w:ascii="Arial" w:hAnsi="Arial" w:cs="Arial"/>
            <w:color w:val="000000" w:themeColor="text1"/>
            <w:szCs w:val="22"/>
            <w:u w:val="none"/>
          </w:rPr>
          <w:t xml:space="preserve"> </w:t>
        </w:r>
        <w:proofErr w:type="spellStart"/>
        <w:r w:rsidRPr="0025639B">
          <w:rPr>
            <w:rStyle w:val="Hyperlink"/>
            <w:rFonts w:ascii="Arial" w:hAnsi="Arial" w:cs="Arial"/>
            <w:color w:val="000000" w:themeColor="text1"/>
            <w:szCs w:val="22"/>
            <w:u w:val="none"/>
          </w:rPr>
          <w:t>vald</w:t>
        </w:r>
        <w:proofErr w:type="spellEnd"/>
        <w:r w:rsidRPr="0025639B">
          <w:rPr>
            <w:rStyle w:val="Hyperlink"/>
            <w:rFonts w:ascii="Arial" w:hAnsi="Arial" w:cs="Arial"/>
            <w:color w:val="000000" w:themeColor="text1"/>
            <w:szCs w:val="22"/>
            <w:u w:val="none"/>
          </w:rPr>
          <w:t xml:space="preserve">, </w:t>
        </w:r>
        <w:proofErr w:type="spellStart"/>
        <w:r w:rsidRPr="0025639B">
          <w:rPr>
            <w:rStyle w:val="Hyperlink"/>
            <w:rFonts w:ascii="Arial" w:hAnsi="Arial" w:cs="Arial"/>
            <w:color w:val="000000" w:themeColor="text1"/>
            <w:szCs w:val="22"/>
            <w:u w:val="none"/>
          </w:rPr>
          <w:t>Vana-Antsla</w:t>
        </w:r>
        <w:proofErr w:type="spellEnd"/>
        <w:r w:rsidRPr="0025639B">
          <w:rPr>
            <w:rStyle w:val="Hyperlink"/>
            <w:rFonts w:ascii="Arial" w:hAnsi="Arial" w:cs="Arial"/>
            <w:color w:val="000000" w:themeColor="text1"/>
            <w:szCs w:val="22"/>
            <w:u w:val="none"/>
          </w:rPr>
          <w:t xml:space="preserve"> </w:t>
        </w:r>
        <w:proofErr w:type="spellStart"/>
        <w:r w:rsidRPr="0025639B">
          <w:rPr>
            <w:rStyle w:val="Hyperlink"/>
            <w:rFonts w:ascii="Arial" w:hAnsi="Arial" w:cs="Arial"/>
            <w:color w:val="000000" w:themeColor="text1"/>
            <w:szCs w:val="22"/>
            <w:u w:val="none"/>
          </w:rPr>
          <w:t>alevik</w:t>
        </w:r>
        <w:proofErr w:type="spellEnd"/>
      </w:hyperlink>
      <w:bookmarkStart w:id="1" w:name="_GoBack"/>
      <w:bookmarkEnd w:id="1"/>
    </w:p>
    <w:p w14:paraId="3476CF72" w14:textId="792227E7" w:rsidR="00CD1193" w:rsidRPr="008A55C3" w:rsidRDefault="00CD1193" w:rsidP="008A55C3">
      <w:pPr>
        <w:pStyle w:val="Heading1"/>
        <w:rPr>
          <w:rFonts w:ascii="Arial" w:hAnsi="Arial"/>
          <w:color w:val="000000" w:themeColor="text1"/>
          <w:szCs w:val="22"/>
          <w:lang w:val="et-EE"/>
        </w:rPr>
      </w:pPr>
      <w:r w:rsidRPr="008A55C3">
        <w:rPr>
          <w:rFonts w:ascii="Arial" w:hAnsi="Arial"/>
          <w:color w:val="000000" w:themeColor="text1"/>
          <w:szCs w:val="22"/>
          <w:lang w:val="et-EE"/>
        </w:rPr>
        <w:lastRenderedPageBreak/>
        <w:t>Projektlahendus</w:t>
      </w:r>
    </w:p>
    <w:p w14:paraId="60F7279A" w14:textId="072890BD" w:rsidR="00E571AA" w:rsidRDefault="00E571AA" w:rsidP="00E571AA">
      <w:pPr>
        <w:rPr>
          <w:rFonts w:ascii="Arial" w:hAnsi="Arial" w:cs="Arial"/>
          <w:color w:val="000000" w:themeColor="text1"/>
          <w:szCs w:val="22"/>
          <w:lang w:val="et-EE"/>
        </w:rPr>
      </w:pPr>
      <w:r w:rsidRPr="005B0CFB">
        <w:rPr>
          <w:rFonts w:ascii="Arial" w:hAnsi="Arial" w:cs="Arial"/>
          <w:color w:val="000000" w:themeColor="text1"/>
          <w:szCs w:val="22"/>
          <w:lang w:val="et-EE"/>
        </w:rPr>
        <w:t xml:space="preserve">Käesoleva projektiga on ette nähtud </w:t>
      </w:r>
      <w:r>
        <w:rPr>
          <w:rFonts w:ascii="Arial" w:hAnsi="Arial" w:cs="Arial"/>
          <w:color w:val="000000" w:themeColor="text1"/>
          <w:szCs w:val="22"/>
          <w:lang w:val="et-EE"/>
        </w:rPr>
        <w:t xml:space="preserve">Enefit Connect OÜ sidekapi ühendus valguskaabliga ja valguskaabli paigaldus olemasolevatele õhuliini mastidele </w:t>
      </w:r>
      <w:r w:rsidR="005432AA">
        <w:rPr>
          <w:rFonts w:ascii="Arial" w:hAnsi="Arial" w:cs="Arial"/>
          <w:color w:val="000000" w:themeColor="text1"/>
          <w:szCs w:val="22"/>
          <w:lang w:val="et-EE"/>
        </w:rPr>
        <w:t>Vana-Antsla aleviku</w:t>
      </w:r>
      <w:r w:rsidR="00304333">
        <w:rPr>
          <w:rFonts w:ascii="Arial" w:hAnsi="Arial" w:cs="Arial"/>
          <w:color w:val="000000" w:themeColor="text1"/>
          <w:szCs w:val="22"/>
          <w:lang w:val="et-EE"/>
        </w:rPr>
        <w:t>s</w:t>
      </w:r>
      <w:r>
        <w:rPr>
          <w:rFonts w:ascii="Arial" w:hAnsi="Arial" w:cs="Arial"/>
          <w:color w:val="000000" w:themeColor="text1"/>
          <w:szCs w:val="22"/>
          <w:lang w:val="et-EE"/>
        </w:rPr>
        <w:t>:</w:t>
      </w:r>
    </w:p>
    <w:p w14:paraId="4BD98832" w14:textId="77777777" w:rsidR="005432AA" w:rsidRPr="00F1183A" w:rsidRDefault="00311940" w:rsidP="005432AA">
      <w:pPr>
        <w:numPr>
          <w:ilvl w:val="0"/>
          <w:numId w:val="39"/>
        </w:numPr>
        <w:rPr>
          <w:rFonts w:ascii="Arial" w:hAnsi="Arial" w:cs="Arial"/>
          <w:color w:val="000000" w:themeColor="text1"/>
          <w:szCs w:val="22"/>
          <w:lang w:val="et-EE"/>
        </w:rPr>
      </w:pPr>
      <w:r w:rsidRPr="00F1183A">
        <w:rPr>
          <w:rFonts w:ascii="Arial" w:hAnsi="Arial" w:cs="Arial"/>
          <w:color w:val="000000" w:themeColor="text1"/>
          <w:szCs w:val="22"/>
          <w:lang w:val="et-EE"/>
        </w:rPr>
        <w:t>Enne tööde algust teha tööfront mõõdistustööd kõik kommunikatsioonide kõrgusmärkide ja asukoha tuvastamiseks looduses.</w:t>
      </w:r>
    </w:p>
    <w:p w14:paraId="4483A866" w14:textId="734AD26F" w:rsidR="005432AA" w:rsidRPr="00F1183A" w:rsidRDefault="005432AA" w:rsidP="005432AA">
      <w:pPr>
        <w:numPr>
          <w:ilvl w:val="0"/>
          <w:numId w:val="39"/>
        </w:numPr>
        <w:rPr>
          <w:rFonts w:ascii="Arial" w:hAnsi="Arial" w:cs="Arial"/>
          <w:color w:val="000000" w:themeColor="text1"/>
          <w:szCs w:val="22"/>
          <w:lang w:val="et-EE"/>
        </w:rPr>
      </w:pPr>
      <w:proofErr w:type="spellStart"/>
      <w:r w:rsidRPr="00F1183A">
        <w:rPr>
          <w:rFonts w:ascii="Arial" w:hAnsi="Arial" w:cs="Arial"/>
          <w:szCs w:val="22"/>
        </w:rPr>
        <w:t>Paigaldada</w:t>
      </w:r>
      <w:proofErr w:type="spellEnd"/>
      <w:r w:rsidRPr="00F1183A">
        <w:rPr>
          <w:rFonts w:ascii="Arial" w:hAnsi="Arial" w:cs="Arial"/>
          <w:szCs w:val="22"/>
        </w:rPr>
        <w:t xml:space="preserve"> ELA SA </w:t>
      </w:r>
      <w:proofErr w:type="spellStart"/>
      <w:r w:rsidRPr="00F1183A">
        <w:rPr>
          <w:rFonts w:ascii="Arial" w:hAnsi="Arial" w:cs="Arial"/>
          <w:szCs w:val="22"/>
        </w:rPr>
        <w:t>sidetrassile</w:t>
      </w:r>
      <w:proofErr w:type="spellEnd"/>
      <w:r w:rsidRPr="00F1183A">
        <w:rPr>
          <w:rFonts w:ascii="Arial" w:hAnsi="Arial" w:cs="Arial"/>
          <w:szCs w:val="22"/>
        </w:rPr>
        <w:t xml:space="preserve"> </w:t>
      </w:r>
      <w:proofErr w:type="spellStart"/>
      <w:r w:rsidRPr="00F1183A">
        <w:rPr>
          <w:rFonts w:ascii="Arial" w:hAnsi="Arial" w:cs="Arial"/>
          <w:szCs w:val="22"/>
        </w:rPr>
        <w:t>pealt</w:t>
      </w:r>
      <w:proofErr w:type="spellEnd"/>
      <w:r w:rsidRPr="00F1183A">
        <w:rPr>
          <w:rFonts w:ascii="Arial" w:hAnsi="Arial" w:cs="Arial"/>
          <w:szCs w:val="22"/>
        </w:rPr>
        <w:t xml:space="preserve"> </w:t>
      </w:r>
      <w:proofErr w:type="spellStart"/>
      <w:r w:rsidRPr="00F1183A">
        <w:rPr>
          <w:rFonts w:ascii="Arial" w:hAnsi="Arial" w:cs="Arial"/>
          <w:szCs w:val="22"/>
        </w:rPr>
        <w:t>paigaldatav</w:t>
      </w:r>
      <w:proofErr w:type="spellEnd"/>
      <w:r w:rsidRPr="00F1183A">
        <w:rPr>
          <w:rFonts w:ascii="Arial" w:hAnsi="Arial" w:cs="Arial"/>
          <w:szCs w:val="22"/>
        </w:rPr>
        <w:t xml:space="preserve"> </w:t>
      </w:r>
      <w:proofErr w:type="spellStart"/>
      <w:r w:rsidRPr="00F1183A">
        <w:rPr>
          <w:rFonts w:ascii="Arial" w:hAnsi="Arial" w:cs="Arial"/>
          <w:szCs w:val="22"/>
        </w:rPr>
        <w:t>sidekaev</w:t>
      </w:r>
      <w:proofErr w:type="spellEnd"/>
      <w:r w:rsidRPr="00F1183A">
        <w:rPr>
          <w:rFonts w:ascii="Arial" w:hAnsi="Arial" w:cs="Arial"/>
          <w:szCs w:val="22"/>
        </w:rPr>
        <w:t xml:space="preserve"> (</w:t>
      </w:r>
      <w:proofErr w:type="spellStart"/>
      <w:r w:rsidRPr="00F1183A">
        <w:rPr>
          <w:rFonts w:ascii="Arial" w:hAnsi="Arial" w:cs="Arial"/>
          <w:szCs w:val="22"/>
        </w:rPr>
        <w:t>Vesimentor</w:t>
      </w:r>
      <w:proofErr w:type="spellEnd"/>
      <w:r w:rsidRPr="00F1183A">
        <w:rPr>
          <w:rFonts w:ascii="Arial" w:hAnsi="Arial" w:cs="Arial"/>
          <w:szCs w:val="22"/>
        </w:rPr>
        <w:t xml:space="preserve">). </w:t>
      </w:r>
      <w:proofErr w:type="spellStart"/>
      <w:r w:rsidRPr="00F1183A">
        <w:rPr>
          <w:rFonts w:ascii="Arial" w:hAnsi="Arial" w:cs="Arial"/>
          <w:szCs w:val="22"/>
        </w:rPr>
        <w:t>Kaevu</w:t>
      </w:r>
      <w:proofErr w:type="spellEnd"/>
      <w:r w:rsidRPr="00F1183A">
        <w:rPr>
          <w:rFonts w:ascii="Arial" w:hAnsi="Arial" w:cs="Arial"/>
          <w:szCs w:val="22"/>
        </w:rPr>
        <w:t xml:space="preserve"> </w:t>
      </w:r>
      <w:proofErr w:type="spellStart"/>
      <w:r w:rsidRPr="00F1183A">
        <w:rPr>
          <w:rFonts w:ascii="Arial" w:hAnsi="Arial" w:cs="Arial"/>
          <w:szCs w:val="22"/>
        </w:rPr>
        <w:t>tähis</w:t>
      </w:r>
      <w:proofErr w:type="spellEnd"/>
      <w:r w:rsidRPr="00F1183A">
        <w:rPr>
          <w:rFonts w:ascii="Arial" w:hAnsi="Arial" w:cs="Arial"/>
          <w:szCs w:val="22"/>
        </w:rPr>
        <w:t xml:space="preserve"> 077YK02.</w:t>
      </w:r>
    </w:p>
    <w:p w14:paraId="3C58C116" w14:textId="5143E15B" w:rsidR="009A3D38" w:rsidRPr="00F1183A" w:rsidRDefault="005432AA" w:rsidP="00600169">
      <w:pPr>
        <w:ind w:left="720"/>
        <w:rPr>
          <w:rFonts w:ascii="Arial" w:hAnsi="Arial" w:cs="Arial"/>
          <w:color w:val="000000" w:themeColor="text1"/>
          <w:szCs w:val="22"/>
          <w:lang w:val="et-EE"/>
        </w:rPr>
      </w:pPr>
      <w:r w:rsidRPr="00F1183A">
        <w:rPr>
          <w:rFonts w:ascii="Arial" w:hAnsi="Arial" w:cs="Arial"/>
          <w:color w:val="000000" w:themeColor="text1"/>
          <w:szCs w:val="22"/>
          <w:lang w:val="et-EE"/>
        </w:rPr>
        <w:t>Projekteeritud</w:t>
      </w:r>
      <w:r w:rsidR="00600169" w:rsidRPr="00F1183A">
        <w:rPr>
          <w:rFonts w:ascii="Arial" w:hAnsi="Arial" w:cs="Arial"/>
          <w:color w:val="000000" w:themeColor="text1"/>
          <w:szCs w:val="22"/>
          <w:lang w:val="et-EE"/>
        </w:rPr>
        <w:t xml:space="preserve"> sidekaev asub riigitee nr </w:t>
      </w:r>
      <w:r w:rsidRPr="00F1183A">
        <w:rPr>
          <w:rFonts w:ascii="Arial" w:hAnsi="Arial" w:cs="Arial"/>
          <w:color w:val="000000" w:themeColor="text1"/>
          <w:szCs w:val="22"/>
          <w:lang w:val="et-EE"/>
        </w:rPr>
        <w:t>25183 Antsla-Kanepi tee kinnistul, km 4.41</w:t>
      </w:r>
      <w:r w:rsidR="00600169" w:rsidRPr="00F1183A">
        <w:rPr>
          <w:rFonts w:ascii="Arial" w:hAnsi="Arial" w:cs="Arial"/>
          <w:color w:val="000000" w:themeColor="text1"/>
          <w:szCs w:val="22"/>
          <w:lang w:val="et-EE"/>
        </w:rPr>
        <w:t>.</w:t>
      </w:r>
    </w:p>
    <w:p w14:paraId="2B854AE7" w14:textId="2EAE3BB4" w:rsidR="005432AA" w:rsidRPr="00F1183A" w:rsidRDefault="005432AA" w:rsidP="005432AA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183A">
        <w:rPr>
          <w:rFonts w:ascii="Arial" w:hAnsi="Arial" w:cs="Arial"/>
          <w:sz w:val="22"/>
          <w:szCs w:val="22"/>
        </w:rPr>
        <w:t>Sidekaevust 077YK02 rajada multitoru pinnases kuni olemasoleva mastini Antsla mnt 10a kinnistul.</w:t>
      </w:r>
    </w:p>
    <w:p w14:paraId="1940E7DF" w14:textId="609577BF" w:rsidR="005432AA" w:rsidRPr="00F1183A" w:rsidRDefault="005432AA" w:rsidP="005432AA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183A">
        <w:rPr>
          <w:rFonts w:ascii="Arial" w:hAnsi="Arial" w:cs="Arial"/>
          <w:sz w:val="22"/>
          <w:szCs w:val="22"/>
        </w:rPr>
        <w:t>Katkestada paigaldatud sidekaevus 077YK02 ELA SA 4-avalise multitoru 2.mikrotoru (oranž).</w:t>
      </w:r>
    </w:p>
    <w:p w14:paraId="51E7579A" w14:textId="77777777" w:rsidR="005432AA" w:rsidRPr="00F1183A" w:rsidRDefault="005432AA" w:rsidP="005432AA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183A">
        <w:rPr>
          <w:rFonts w:ascii="Arial" w:hAnsi="Arial" w:cs="Arial"/>
          <w:sz w:val="22"/>
          <w:szCs w:val="22"/>
        </w:rPr>
        <w:t xml:space="preserve">Vähemalt 48-kiuline kaabel puhuda sidekaevude 077K11 ja 077YK02 vahelise 4-avalise multitoru 2.mikrotorusse (oranž). Lõigu tähis 077L03YH01. </w:t>
      </w:r>
    </w:p>
    <w:p w14:paraId="28EF7FB6" w14:textId="77777777" w:rsidR="005432AA" w:rsidRPr="00F1183A" w:rsidRDefault="005432AA" w:rsidP="005432AA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183A">
        <w:rPr>
          <w:rFonts w:ascii="Arial" w:hAnsi="Arial" w:cs="Arial"/>
          <w:sz w:val="22"/>
          <w:szCs w:val="22"/>
        </w:rPr>
        <w:t>Sidekaevust 077YK02 puhuda kaabel edasi mööda paigaldatud sidetoru jaotuskapini.</w:t>
      </w:r>
    </w:p>
    <w:p w14:paraId="3102FB9C" w14:textId="77777777" w:rsidR="005432AA" w:rsidRPr="00F1183A" w:rsidRDefault="005432AA" w:rsidP="005432AA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183A">
        <w:rPr>
          <w:rFonts w:ascii="Arial" w:hAnsi="Arial" w:cs="Arial"/>
          <w:sz w:val="22"/>
          <w:szCs w:val="22"/>
        </w:rPr>
        <w:t>Sidekaevu 077K11 jätta kaablivaru 15m ja sidekaevu 077YK02 jätta kaablivaru 30m.</w:t>
      </w:r>
    </w:p>
    <w:p w14:paraId="28285F0C" w14:textId="77777777" w:rsidR="00F1183A" w:rsidRPr="00F1183A" w:rsidRDefault="005432AA" w:rsidP="005432AA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183A">
        <w:rPr>
          <w:rFonts w:ascii="Arial" w:hAnsi="Arial" w:cs="Arial"/>
          <w:sz w:val="22"/>
          <w:szCs w:val="22"/>
        </w:rPr>
        <w:t xml:space="preserve">Sidekaevu 077K11 paigaldada muhv. Muhvi tähis 077M15. </w:t>
      </w:r>
    </w:p>
    <w:p w14:paraId="7A37C146" w14:textId="77777777" w:rsidR="00F1183A" w:rsidRPr="00F1183A" w:rsidRDefault="005432AA" w:rsidP="005432AA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183A">
        <w:rPr>
          <w:rFonts w:ascii="Arial" w:hAnsi="Arial" w:cs="Arial"/>
          <w:sz w:val="22"/>
          <w:szCs w:val="22"/>
        </w:rPr>
        <w:t xml:space="preserve">Sidekaevus 077K11 on kaablil 077L03H03 varu 30m. </w:t>
      </w:r>
    </w:p>
    <w:p w14:paraId="79FE3952" w14:textId="7E234953" w:rsidR="00F1183A" w:rsidRPr="00F1183A" w:rsidRDefault="005432AA" w:rsidP="00F1183A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183A">
        <w:rPr>
          <w:rFonts w:ascii="Arial" w:hAnsi="Arial" w:cs="Arial"/>
          <w:sz w:val="22"/>
          <w:szCs w:val="22"/>
        </w:rPr>
        <w:t>Katkestada sidekaevus 077K11 kaabel 077L03H03 muhvi 077M15 ühendamiseks.</w:t>
      </w:r>
    </w:p>
    <w:p w14:paraId="2AC0F01C" w14:textId="7953AE30" w:rsidR="00F1183A" w:rsidRPr="00F1183A" w:rsidRDefault="00F1183A" w:rsidP="00F1183A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F1183A">
        <w:rPr>
          <w:rFonts w:ascii="Arial" w:hAnsi="Arial" w:cs="Arial"/>
          <w:sz w:val="22"/>
          <w:szCs w:val="22"/>
        </w:rPr>
        <w:t>Planeeritavast sidekatkestusest teavitada kaablil teenust tarbivaid sideoperaatoreid. Teavitab AS Connecto Eesti.</w:t>
      </w:r>
    </w:p>
    <w:p w14:paraId="7CDE5F62" w14:textId="4408C716" w:rsidR="00F1183A" w:rsidRPr="00F1183A" w:rsidRDefault="00F1183A" w:rsidP="00F1183A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183A">
        <w:rPr>
          <w:rFonts w:ascii="Arial" w:hAnsi="Arial" w:cs="Arial"/>
          <w:sz w:val="22"/>
          <w:szCs w:val="22"/>
        </w:rPr>
        <w:t>Sidekaevu 077K11 jätta kaabli 077L03H03 kaablivaru 2x15m.</w:t>
      </w:r>
    </w:p>
    <w:p w14:paraId="4EEE0202" w14:textId="482EAF6A" w:rsidR="00600B86" w:rsidRPr="00600169" w:rsidRDefault="00E977AC" w:rsidP="00600B86">
      <w:pPr>
        <w:numPr>
          <w:ilvl w:val="0"/>
          <w:numId w:val="39"/>
        </w:numPr>
        <w:rPr>
          <w:rFonts w:ascii="Arial" w:hAnsi="Arial" w:cs="Arial"/>
          <w:color w:val="000000" w:themeColor="text1"/>
          <w:szCs w:val="22"/>
          <w:lang w:val="et-EE"/>
        </w:rPr>
      </w:pPr>
      <w:r w:rsidRPr="00600169">
        <w:rPr>
          <w:rFonts w:ascii="Arial" w:hAnsi="Arial" w:cs="Arial"/>
          <w:color w:val="000000" w:themeColor="text1"/>
          <w:szCs w:val="22"/>
          <w:lang w:val="et-EE"/>
        </w:rPr>
        <w:t>Peale sidetrassi paigaldamist tihendada trassi paigaldusjälg ja taastada eelnev olukord.</w:t>
      </w:r>
    </w:p>
    <w:p w14:paraId="278A07FA" w14:textId="1E8ADF09" w:rsidR="00F60CDA" w:rsidRDefault="00F60CDA" w:rsidP="00F60CDA">
      <w:pPr>
        <w:numPr>
          <w:ilvl w:val="0"/>
          <w:numId w:val="39"/>
        </w:numPr>
        <w:rPr>
          <w:rFonts w:ascii="Arial" w:hAnsi="Arial" w:cs="Arial"/>
          <w:color w:val="000000" w:themeColor="text1"/>
          <w:szCs w:val="22"/>
          <w:lang w:val="et-EE"/>
        </w:rPr>
      </w:pPr>
      <w:r w:rsidRPr="00600169">
        <w:rPr>
          <w:rFonts w:ascii="Arial" w:hAnsi="Arial" w:cs="Arial"/>
          <w:color w:val="000000" w:themeColor="text1"/>
          <w:szCs w:val="22"/>
          <w:lang w:val="et-EE"/>
        </w:rPr>
        <w:t xml:space="preserve">Paigaldada valguskaabel alates projekteeritud sidekapist olemasolevatele mastidele </w:t>
      </w:r>
      <w:r w:rsidR="005432AA">
        <w:rPr>
          <w:rFonts w:ascii="Arial" w:hAnsi="Arial" w:cs="Arial"/>
          <w:color w:val="000000" w:themeColor="text1"/>
          <w:szCs w:val="22"/>
          <w:lang w:val="et-EE"/>
        </w:rPr>
        <w:t>Vana-Antsla alevik</w:t>
      </w:r>
      <w:r w:rsidR="00CD37F3">
        <w:rPr>
          <w:rFonts w:ascii="Arial" w:hAnsi="Arial" w:cs="Arial"/>
          <w:color w:val="000000" w:themeColor="text1"/>
          <w:szCs w:val="22"/>
          <w:lang w:val="et-EE"/>
        </w:rPr>
        <w:t>u</w:t>
      </w:r>
      <w:r w:rsidR="009D6C9F" w:rsidRPr="00600169">
        <w:rPr>
          <w:rFonts w:ascii="Arial" w:hAnsi="Arial" w:cs="Arial"/>
          <w:color w:val="000000" w:themeColor="text1"/>
          <w:szCs w:val="22"/>
          <w:lang w:val="et-EE"/>
        </w:rPr>
        <w:t>s</w:t>
      </w:r>
      <w:r w:rsidRPr="00600169">
        <w:rPr>
          <w:rFonts w:ascii="Arial" w:hAnsi="Arial" w:cs="Arial"/>
          <w:color w:val="000000" w:themeColor="text1"/>
          <w:szCs w:val="22"/>
          <w:lang w:val="et-EE"/>
        </w:rPr>
        <w:t>.</w:t>
      </w:r>
    </w:p>
    <w:p w14:paraId="509B22ED" w14:textId="6B5FCFBF" w:rsidR="00CD37F3" w:rsidRDefault="00CD37F3" w:rsidP="00CD37F3">
      <w:pPr>
        <w:numPr>
          <w:ilvl w:val="0"/>
          <w:numId w:val="39"/>
        </w:numPr>
        <w:rPr>
          <w:rFonts w:ascii="Arial" w:hAnsi="Arial" w:cs="Arial"/>
          <w:color w:val="000000" w:themeColor="text1"/>
          <w:szCs w:val="22"/>
          <w:lang w:val="et-EE"/>
        </w:rPr>
      </w:pPr>
      <w:r w:rsidRPr="00CD37F3">
        <w:rPr>
          <w:rFonts w:ascii="Arial" w:hAnsi="Arial" w:cs="Arial"/>
          <w:color w:val="000000" w:themeColor="text1"/>
          <w:szCs w:val="22"/>
          <w:lang w:val="et-EE"/>
        </w:rPr>
        <w:t>Uue-Antsla tee 1</w:t>
      </w:r>
      <w:r>
        <w:rPr>
          <w:rFonts w:ascii="Arial" w:hAnsi="Arial" w:cs="Arial"/>
          <w:color w:val="000000" w:themeColor="text1"/>
          <w:szCs w:val="22"/>
          <w:lang w:val="et-EE"/>
        </w:rPr>
        <w:t xml:space="preserve"> ja </w:t>
      </w:r>
      <w:r w:rsidRPr="00CD37F3">
        <w:rPr>
          <w:rFonts w:ascii="Arial" w:hAnsi="Arial" w:cs="Arial"/>
          <w:color w:val="000000" w:themeColor="text1"/>
          <w:szCs w:val="22"/>
          <w:lang w:val="et-EE"/>
        </w:rPr>
        <w:t>Järve tn 2</w:t>
      </w:r>
      <w:r>
        <w:rPr>
          <w:rFonts w:ascii="Arial" w:hAnsi="Arial" w:cs="Arial"/>
          <w:color w:val="000000" w:themeColor="text1"/>
          <w:szCs w:val="22"/>
          <w:lang w:val="et-EE"/>
        </w:rPr>
        <w:t xml:space="preserve"> kinnistul mastide ühendamine kinnisel meetodil, kaitsetoru 63-75mm plast.</w:t>
      </w:r>
    </w:p>
    <w:p w14:paraId="5C23EA40" w14:textId="10C81710" w:rsidR="00CD37F3" w:rsidRPr="005D0EE2" w:rsidRDefault="00CD37F3" w:rsidP="00CD37F3">
      <w:pPr>
        <w:numPr>
          <w:ilvl w:val="0"/>
          <w:numId w:val="39"/>
        </w:numPr>
        <w:rPr>
          <w:rFonts w:ascii="Arial" w:hAnsi="Arial" w:cs="Arial"/>
          <w:color w:val="000000" w:themeColor="text1"/>
          <w:szCs w:val="22"/>
          <w:lang w:val="et-EE"/>
        </w:rPr>
      </w:pPr>
      <w:r w:rsidRPr="005D0EE2">
        <w:rPr>
          <w:rFonts w:ascii="Arial" w:hAnsi="Arial" w:cs="Arial"/>
          <w:color w:val="000000" w:themeColor="text1"/>
          <w:szCs w:val="22"/>
          <w:lang w:val="et-EE"/>
        </w:rPr>
        <w:t xml:space="preserve">Projekteeritud õhuliin olemasoleva õhuliini kaitsevööndis ristub riigitee nr </w:t>
      </w:r>
      <w:r w:rsidRPr="00CD37F3">
        <w:rPr>
          <w:rFonts w:ascii="Arial" w:hAnsi="Arial" w:cs="Arial"/>
          <w:color w:val="000000" w:themeColor="text1"/>
          <w:szCs w:val="22"/>
          <w:lang w:val="et-EE"/>
        </w:rPr>
        <w:t>25124 Uue-Antsla - Vana-Antsla tee</w:t>
      </w:r>
      <w:r>
        <w:rPr>
          <w:rFonts w:ascii="Arial" w:hAnsi="Arial" w:cs="Arial"/>
          <w:color w:val="000000" w:themeColor="text1"/>
          <w:szCs w:val="22"/>
          <w:lang w:val="et-EE"/>
        </w:rPr>
        <w:t xml:space="preserve"> </w:t>
      </w:r>
      <w:r w:rsidRPr="005D0EE2">
        <w:rPr>
          <w:rFonts w:ascii="Arial" w:hAnsi="Arial" w:cs="Arial"/>
          <w:color w:val="000000" w:themeColor="text1"/>
          <w:szCs w:val="22"/>
          <w:lang w:val="et-EE"/>
        </w:rPr>
        <w:t xml:space="preserve">`ga km </w:t>
      </w:r>
      <w:r>
        <w:rPr>
          <w:rFonts w:ascii="Arial" w:hAnsi="Arial" w:cs="Arial"/>
          <w:color w:val="000000" w:themeColor="text1"/>
          <w:szCs w:val="22"/>
          <w:lang w:val="et-EE"/>
        </w:rPr>
        <w:t xml:space="preserve">2.42 </w:t>
      </w:r>
      <w:r w:rsidRPr="005D0EE2">
        <w:rPr>
          <w:rFonts w:ascii="Arial" w:hAnsi="Arial" w:cs="Arial"/>
          <w:color w:val="000000" w:themeColor="text1"/>
          <w:szCs w:val="22"/>
          <w:lang w:val="et-EE"/>
        </w:rPr>
        <w:t xml:space="preserve"> </w:t>
      </w:r>
      <w:r>
        <w:rPr>
          <w:rFonts w:ascii="Arial" w:hAnsi="Arial" w:cs="Arial"/>
          <w:color w:val="000000" w:themeColor="text1"/>
          <w:szCs w:val="22"/>
          <w:lang w:val="et-EE"/>
        </w:rPr>
        <w:t>(</w:t>
      </w:r>
      <w:r w:rsidRPr="005D0EE2">
        <w:rPr>
          <w:rFonts w:ascii="Arial" w:hAnsi="Arial" w:cs="Arial"/>
          <w:color w:val="000000" w:themeColor="text1"/>
          <w:szCs w:val="22"/>
          <w:lang w:val="et-EE"/>
        </w:rPr>
        <w:t xml:space="preserve">planeeritud masti </w:t>
      </w:r>
      <w:r>
        <w:rPr>
          <w:rFonts w:ascii="Arial" w:hAnsi="Arial" w:cs="Arial"/>
          <w:color w:val="000000" w:themeColor="text1"/>
          <w:szCs w:val="22"/>
          <w:lang w:val="et-EE"/>
        </w:rPr>
        <w:t>vahetus).</w:t>
      </w:r>
    </w:p>
    <w:p w14:paraId="2382C8D8" w14:textId="77777777" w:rsidR="00CD37F3" w:rsidRPr="00600169" w:rsidRDefault="00CD37F3" w:rsidP="00CD37F3">
      <w:pPr>
        <w:ind w:left="720"/>
        <w:rPr>
          <w:rFonts w:ascii="Arial" w:hAnsi="Arial" w:cs="Arial"/>
          <w:color w:val="000000" w:themeColor="text1"/>
          <w:szCs w:val="22"/>
          <w:lang w:val="et-EE"/>
        </w:rPr>
      </w:pPr>
    </w:p>
    <w:p w14:paraId="0EFFF6D9" w14:textId="77777777" w:rsidR="009A6CE2" w:rsidRPr="005B0CFB" w:rsidRDefault="00130D78" w:rsidP="00A5304B">
      <w:pPr>
        <w:rPr>
          <w:rFonts w:ascii="Arial" w:hAnsi="Arial" w:cs="Arial"/>
          <w:szCs w:val="22"/>
          <w:lang w:val="et-EE"/>
        </w:rPr>
      </w:pPr>
      <w:r w:rsidRPr="005B0CFB">
        <w:rPr>
          <w:rFonts w:ascii="Arial" w:hAnsi="Arial" w:cs="Arial"/>
          <w:szCs w:val="22"/>
          <w:lang w:val="et-EE"/>
        </w:rPr>
        <w:t>3.1</w:t>
      </w:r>
      <w:r w:rsidR="00B02DB2" w:rsidRPr="005B0CFB">
        <w:rPr>
          <w:rFonts w:ascii="Arial" w:hAnsi="Arial" w:cs="Arial"/>
          <w:szCs w:val="22"/>
          <w:lang w:val="et-EE"/>
        </w:rPr>
        <w:t xml:space="preserve"> </w:t>
      </w:r>
      <w:r w:rsidR="00336C4D" w:rsidRPr="005B0CFB">
        <w:rPr>
          <w:rFonts w:ascii="Arial" w:hAnsi="Arial" w:cs="Arial"/>
          <w:szCs w:val="22"/>
          <w:u w:val="single"/>
          <w:lang w:val="et-EE"/>
        </w:rPr>
        <w:t>Juhised ja nõuded</w:t>
      </w:r>
    </w:p>
    <w:p w14:paraId="4E846054" w14:textId="66C8EB11" w:rsidR="00E608DE" w:rsidRPr="00F1183A" w:rsidRDefault="00033901" w:rsidP="00E608DE">
      <w:pPr>
        <w:rPr>
          <w:rFonts w:ascii="Arial" w:hAnsi="Arial" w:cs="Arial"/>
          <w:szCs w:val="22"/>
          <w:lang w:val="et-EE"/>
        </w:rPr>
      </w:pPr>
      <w:r w:rsidRPr="00F1183A">
        <w:rPr>
          <w:rFonts w:ascii="Arial" w:hAnsi="Arial" w:cs="Arial"/>
          <w:color w:val="000000" w:themeColor="text1"/>
          <w:szCs w:val="22"/>
          <w:lang w:val="et-EE"/>
        </w:rPr>
        <w:t>Projekteeritu</w:t>
      </w:r>
      <w:r w:rsidR="00424402" w:rsidRPr="00F1183A">
        <w:rPr>
          <w:rFonts w:ascii="Arial" w:hAnsi="Arial" w:cs="Arial"/>
          <w:color w:val="000000" w:themeColor="text1"/>
          <w:szCs w:val="22"/>
          <w:lang w:val="et-EE"/>
        </w:rPr>
        <w:t>d sidetrassi paigaldussügavus hal</w:t>
      </w:r>
      <w:r w:rsidR="001A2ACC" w:rsidRPr="00F1183A">
        <w:rPr>
          <w:rFonts w:ascii="Arial" w:hAnsi="Arial" w:cs="Arial"/>
          <w:color w:val="000000" w:themeColor="text1"/>
          <w:szCs w:val="22"/>
          <w:lang w:val="et-EE"/>
        </w:rPr>
        <w:t>jasalal on 0,5</w:t>
      </w:r>
      <w:r w:rsidR="00424402" w:rsidRPr="00F1183A">
        <w:rPr>
          <w:rFonts w:ascii="Arial" w:hAnsi="Arial" w:cs="Arial"/>
          <w:color w:val="000000" w:themeColor="text1"/>
          <w:szCs w:val="22"/>
          <w:lang w:val="et-EE"/>
        </w:rPr>
        <w:t>m</w:t>
      </w:r>
      <w:r w:rsidR="00B137E0" w:rsidRPr="00F1183A">
        <w:rPr>
          <w:rFonts w:ascii="Arial" w:hAnsi="Arial" w:cs="Arial"/>
          <w:color w:val="000000" w:themeColor="text1"/>
          <w:szCs w:val="22"/>
          <w:lang w:val="et-EE"/>
        </w:rPr>
        <w:t xml:space="preserve"> ja sõidutee all 1,0m</w:t>
      </w:r>
      <w:r w:rsidR="00424402" w:rsidRPr="00F1183A">
        <w:rPr>
          <w:rFonts w:ascii="Arial" w:hAnsi="Arial" w:cs="Arial"/>
          <w:color w:val="000000" w:themeColor="text1"/>
          <w:szCs w:val="22"/>
          <w:lang w:val="et-EE"/>
        </w:rPr>
        <w:t>, v.a. riigitee maaüksusel, kus paigaldamissügavus peab olema 1,</w:t>
      </w:r>
      <w:r w:rsidR="002622ED" w:rsidRPr="00F1183A">
        <w:rPr>
          <w:rFonts w:ascii="Arial" w:hAnsi="Arial" w:cs="Arial"/>
          <w:color w:val="000000" w:themeColor="text1"/>
          <w:szCs w:val="22"/>
          <w:lang w:val="et-EE"/>
        </w:rPr>
        <w:t>2</w:t>
      </w:r>
      <w:r w:rsidR="00424402" w:rsidRPr="00F1183A">
        <w:rPr>
          <w:rFonts w:ascii="Arial" w:hAnsi="Arial" w:cs="Arial"/>
          <w:color w:val="000000" w:themeColor="text1"/>
          <w:szCs w:val="22"/>
          <w:lang w:val="et-EE"/>
        </w:rPr>
        <w:t>m</w:t>
      </w:r>
      <w:r w:rsidR="002002BA" w:rsidRPr="00F1183A">
        <w:rPr>
          <w:rFonts w:ascii="Arial" w:hAnsi="Arial" w:cs="Arial"/>
          <w:color w:val="000000" w:themeColor="text1"/>
          <w:szCs w:val="22"/>
          <w:lang w:val="et-EE"/>
        </w:rPr>
        <w:t xml:space="preserve"> ning ristumisel </w:t>
      </w:r>
      <w:r w:rsidR="002827B9" w:rsidRPr="00F1183A">
        <w:rPr>
          <w:rFonts w:ascii="Arial" w:hAnsi="Arial" w:cs="Arial"/>
          <w:color w:val="000000" w:themeColor="text1"/>
          <w:szCs w:val="22"/>
          <w:lang w:val="et-EE"/>
        </w:rPr>
        <w:t>tugimaanteega min 1,5m</w:t>
      </w:r>
      <w:r w:rsidR="00B137E0" w:rsidRPr="00F1183A">
        <w:rPr>
          <w:rFonts w:ascii="Arial" w:hAnsi="Arial" w:cs="Arial"/>
          <w:color w:val="000000" w:themeColor="text1"/>
          <w:szCs w:val="22"/>
          <w:lang w:val="et-EE"/>
        </w:rPr>
        <w:t>.</w:t>
      </w:r>
    </w:p>
    <w:p w14:paraId="5B7D3DE2" w14:textId="4F987290" w:rsidR="00747591" w:rsidRPr="00F1183A" w:rsidRDefault="00747591" w:rsidP="00E608DE">
      <w:pPr>
        <w:rPr>
          <w:rFonts w:ascii="Arial" w:hAnsi="Arial" w:cs="Arial"/>
          <w:szCs w:val="22"/>
          <w:lang w:val="et-EE"/>
        </w:rPr>
      </w:pPr>
      <w:bookmarkStart w:id="2" w:name="_Hlk7698117"/>
      <w:r w:rsidRPr="00F1183A">
        <w:rPr>
          <w:rFonts w:ascii="Arial" w:hAnsi="Arial" w:cs="Arial"/>
          <w:szCs w:val="22"/>
          <w:lang w:val="et-EE"/>
        </w:rPr>
        <w:t>Õhuliini min gabariit ristumisel riigiteega on 7,0m ja ristumisel koha</w:t>
      </w:r>
      <w:r w:rsidR="008F048E" w:rsidRPr="00F1183A">
        <w:rPr>
          <w:rFonts w:ascii="Arial" w:hAnsi="Arial" w:cs="Arial"/>
          <w:szCs w:val="22"/>
          <w:lang w:val="et-EE"/>
        </w:rPr>
        <w:t>liku omavalitsuse teega 5,0</w:t>
      </w:r>
      <w:r w:rsidR="00A1121A" w:rsidRPr="00F1183A">
        <w:rPr>
          <w:rFonts w:ascii="Arial" w:hAnsi="Arial" w:cs="Arial"/>
          <w:szCs w:val="22"/>
          <w:lang w:val="et-EE"/>
        </w:rPr>
        <w:t xml:space="preserve">m  sõidutee </w:t>
      </w:r>
      <w:r w:rsidRPr="00F1183A">
        <w:rPr>
          <w:rFonts w:ascii="Arial" w:hAnsi="Arial" w:cs="Arial"/>
          <w:szCs w:val="22"/>
          <w:lang w:val="et-EE"/>
        </w:rPr>
        <w:t>pinnast, kui gabariit ei anna välja, tuleb olemasolevaid kaableid tõsta/ vahetada post kõrgema vastu/ kasutada posti pikendusi</w:t>
      </w:r>
      <w:r w:rsidR="00133141" w:rsidRPr="00F1183A">
        <w:rPr>
          <w:rFonts w:ascii="Arial" w:hAnsi="Arial" w:cs="Arial"/>
          <w:szCs w:val="22"/>
          <w:lang w:val="et-EE"/>
        </w:rPr>
        <w:t>.</w:t>
      </w:r>
    </w:p>
    <w:p w14:paraId="34AAB2AA" w14:textId="77777777" w:rsidR="00F1183A" w:rsidRPr="00F1183A" w:rsidRDefault="00F1183A" w:rsidP="00600169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F1183A">
        <w:rPr>
          <w:rFonts w:ascii="Arial" w:hAnsi="Arial" w:cs="Arial"/>
          <w:sz w:val="22"/>
          <w:szCs w:val="22"/>
        </w:rPr>
        <w:t xml:space="preserve">Tööde teostamine ELA SA sidevõrgus võib toimuda vaid ELA SA volitatud esindaja, AS Connecto Eesti, järelevalve töötaja juuresolekul. </w:t>
      </w:r>
    </w:p>
    <w:p w14:paraId="30665A47" w14:textId="77777777" w:rsidR="00F1183A" w:rsidRPr="00F1183A" w:rsidRDefault="00F1183A" w:rsidP="00600169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F1183A">
        <w:rPr>
          <w:rFonts w:ascii="Arial" w:hAnsi="Arial" w:cs="Arial"/>
          <w:sz w:val="22"/>
          <w:szCs w:val="22"/>
        </w:rPr>
        <w:t>Kaabli ühendamiseks muhvi 077M15 tuleb Enefit Connect OÜ'l tellida ELA SA’lt klienditellimus KLT.</w:t>
      </w:r>
    </w:p>
    <w:p w14:paraId="03AED2FF" w14:textId="77777777" w:rsidR="00F1183A" w:rsidRPr="00F1183A" w:rsidRDefault="00F1183A" w:rsidP="00600169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F1183A">
        <w:rPr>
          <w:rFonts w:ascii="Arial" w:hAnsi="Arial" w:cs="Arial"/>
          <w:sz w:val="22"/>
          <w:szCs w:val="22"/>
        </w:rPr>
        <w:t>Kiudude keevitamine teostada vastavalt kiudude jaotusskeemile (väljastatakse koos klienditellimusega KLT).</w:t>
      </w:r>
    </w:p>
    <w:p w14:paraId="32C428D4" w14:textId="15D34147" w:rsidR="005E4E08" w:rsidRPr="00F1183A" w:rsidRDefault="00F1183A" w:rsidP="00600169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F1183A">
        <w:rPr>
          <w:rFonts w:ascii="Arial" w:hAnsi="Arial" w:cs="Arial"/>
          <w:sz w:val="22"/>
          <w:szCs w:val="22"/>
        </w:rPr>
        <w:t xml:space="preserve"> ELA SA sidevõrguga seonduva sidetrassi teostusjoonis edastada ELA SA’le koos klienditellimusega andmebaasi ELA-12 vahendusel</w:t>
      </w:r>
      <w:r w:rsidR="00600169" w:rsidRPr="00F1183A">
        <w:rPr>
          <w:rFonts w:ascii="Arial" w:hAnsi="Arial" w:cs="Arial"/>
          <w:sz w:val="22"/>
          <w:szCs w:val="22"/>
        </w:rPr>
        <w:t xml:space="preserve"> </w:t>
      </w:r>
    </w:p>
    <w:bookmarkEnd w:id="2"/>
    <w:p w14:paraId="65409151" w14:textId="2F0222FB" w:rsidR="00CD1193" w:rsidRPr="00F1183A" w:rsidRDefault="00CD1193" w:rsidP="00A5304B">
      <w:pPr>
        <w:pStyle w:val="Heading1"/>
        <w:numPr>
          <w:ilvl w:val="0"/>
          <w:numId w:val="36"/>
        </w:numPr>
        <w:rPr>
          <w:rFonts w:ascii="Arial" w:hAnsi="Arial"/>
          <w:szCs w:val="22"/>
          <w:lang w:val="et-EE"/>
        </w:rPr>
      </w:pPr>
      <w:r w:rsidRPr="00F1183A">
        <w:rPr>
          <w:rFonts w:ascii="Arial" w:hAnsi="Arial"/>
          <w:szCs w:val="22"/>
          <w:lang w:val="et-EE"/>
        </w:rPr>
        <w:lastRenderedPageBreak/>
        <w:t>Projekteerimis- ja töövõtu piirid</w:t>
      </w:r>
    </w:p>
    <w:p w14:paraId="42B58441" w14:textId="2DF721F4" w:rsidR="00F1183A" w:rsidRPr="00F1183A" w:rsidRDefault="00F1183A" w:rsidP="00B044AE">
      <w:pPr>
        <w:rPr>
          <w:rFonts w:ascii="Arial" w:hAnsi="Arial" w:cs="Arial"/>
          <w:szCs w:val="22"/>
          <w:lang w:val="et-EE"/>
        </w:rPr>
      </w:pPr>
      <w:proofErr w:type="spellStart"/>
      <w:r w:rsidRPr="00F1183A">
        <w:rPr>
          <w:rFonts w:ascii="Arial" w:hAnsi="Arial" w:cs="Arial"/>
          <w:szCs w:val="22"/>
        </w:rPr>
        <w:t>Paigaldatud</w:t>
      </w:r>
      <w:proofErr w:type="spellEnd"/>
      <w:r w:rsidRPr="00F1183A">
        <w:rPr>
          <w:rFonts w:ascii="Arial" w:hAnsi="Arial" w:cs="Arial"/>
          <w:szCs w:val="22"/>
        </w:rPr>
        <w:t xml:space="preserve"> </w:t>
      </w:r>
      <w:proofErr w:type="spellStart"/>
      <w:r w:rsidRPr="00F1183A">
        <w:rPr>
          <w:rFonts w:ascii="Arial" w:hAnsi="Arial" w:cs="Arial"/>
          <w:szCs w:val="22"/>
        </w:rPr>
        <w:t>sidekaev</w:t>
      </w:r>
      <w:proofErr w:type="spellEnd"/>
      <w:r w:rsidRPr="00F1183A">
        <w:rPr>
          <w:rFonts w:ascii="Arial" w:hAnsi="Arial" w:cs="Arial"/>
          <w:szCs w:val="22"/>
        </w:rPr>
        <w:t xml:space="preserve"> 077YK02, </w:t>
      </w:r>
      <w:proofErr w:type="spellStart"/>
      <w:r w:rsidRPr="00F1183A">
        <w:rPr>
          <w:rFonts w:ascii="Arial" w:hAnsi="Arial" w:cs="Arial"/>
          <w:szCs w:val="22"/>
        </w:rPr>
        <w:t>muhv</w:t>
      </w:r>
      <w:proofErr w:type="spellEnd"/>
      <w:r w:rsidRPr="00F1183A">
        <w:rPr>
          <w:rFonts w:ascii="Arial" w:hAnsi="Arial" w:cs="Arial"/>
          <w:szCs w:val="22"/>
        </w:rPr>
        <w:t xml:space="preserve"> 077M15, ELA SA </w:t>
      </w:r>
      <w:proofErr w:type="spellStart"/>
      <w:r w:rsidRPr="00F1183A">
        <w:rPr>
          <w:rFonts w:ascii="Arial" w:hAnsi="Arial" w:cs="Arial"/>
          <w:szCs w:val="22"/>
        </w:rPr>
        <w:t>sidekaevudes</w:t>
      </w:r>
      <w:proofErr w:type="spellEnd"/>
      <w:r w:rsidRPr="00F1183A">
        <w:rPr>
          <w:rFonts w:ascii="Arial" w:hAnsi="Arial" w:cs="Arial"/>
          <w:szCs w:val="22"/>
        </w:rPr>
        <w:t xml:space="preserve"> </w:t>
      </w:r>
      <w:proofErr w:type="gramStart"/>
      <w:r w:rsidRPr="00F1183A">
        <w:rPr>
          <w:rFonts w:ascii="Arial" w:hAnsi="Arial" w:cs="Arial"/>
          <w:szCs w:val="22"/>
        </w:rPr>
        <w:t>ja</w:t>
      </w:r>
      <w:proofErr w:type="gramEnd"/>
      <w:r w:rsidRPr="00F1183A">
        <w:rPr>
          <w:rFonts w:ascii="Arial" w:hAnsi="Arial" w:cs="Arial"/>
          <w:szCs w:val="22"/>
        </w:rPr>
        <w:t xml:space="preserve"> </w:t>
      </w:r>
      <w:proofErr w:type="spellStart"/>
      <w:r w:rsidRPr="00F1183A">
        <w:rPr>
          <w:rFonts w:ascii="Arial" w:hAnsi="Arial" w:cs="Arial"/>
          <w:szCs w:val="22"/>
        </w:rPr>
        <w:t>mikrotorus</w:t>
      </w:r>
      <w:proofErr w:type="spellEnd"/>
      <w:r w:rsidRPr="00F1183A">
        <w:rPr>
          <w:rFonts w:ascii="Arial" w:hAnsi="Arial" w:cs="Arial"/>
          <w:szCs w:val="22"/>
        </w:rPr>
        <w:t xml:space="preserve"> </w:t>
      </w:r>
      <w:proofErr w:type="spellStart"/>
      <w:r w:rsidRPr="00F1183A">
        <w:rPr>
          <w:rFonts w:ascii="Arial" w:hAnsi="Arial" w:cs="Arial"/>
          <w:szCs w:val="22"/>
        </w:rPr>
        <w:t>olev</w:t>
      </w:r>
      <w:proofErr w:type="spellEnd"/>
      <w:r w:rsidRPr="00F1183A">
        <w:rPr>
          <w:rFonts w:ascii="Arial" w:hAnsi="Arial" w:cs="Arial"/>
          <w:szCs w:val="22"/>
        </w:rPr>
        <w:t xml:space="preserve"> </w:t>
      </w:r>
      <w:proofErr w:type="spellStart"/>
      <w:r w:rsidRPr="00F1183A">
        <w:rPr>
          <w:rFonts w:ascii="Arial" w:hAnsi="Arial" w:cs="Arial"/>
          <w:szCs w:val="22"/>
        </w:rPr>
        <w:t>kaabel</w:t>
      </w:r>
      <w:proofErr w:type="spellEnd"/>
      <w:r w:rsidRPr="00F1183A">
        <w:rPr>
          <w:rFonts w:ascii="Arial" w:hAnsi="Arial" w:cs="Arial"/>
          <w:szCs w:val="22"/>
        </w:rPr>
        <w:t xml:space="preserve"> </w:t>
      </w:r>
      <w:proofErr w:type="spellStart"/>
      <w:r w:rsidRPr="00F1183A">
        <w:rPr>
          <w:rFonts w:ascii="Arial" w:hAnsi="Arial" w:cs="Arial"/>
          <w:szCs w:val="22"/>
        </w:rPr>
        <w:t>jääb</w:t>
      </w:r>
      <w:proofErr w:type="spellEnd"/>
      <w:r w:rsidRPr="00F1183A">
        <w:rPr>
          <w:rFonts w:ascii="Arial" w:hAnsi="Arial" w:cs="Arial"/>
          <w:szCs w:val="22"/>
        </w:rPr>
        <w:t xml:space="preserve"> </w:t>
      </w:r>
      <w:proofErr w:type="spellStart"/>
      <w:r w:rsidRPr="00F1183A">
        <w:rPr>
          <w:rFonts w:ascii="Arial" w:hAnsi="Arial" w:cs="Arial"/>
          <w:szCs w:val="22"/>
        </w:rPr>
        <w:t>kuuluma</w:t>
      </w:r>
      <w:proofErr w:type="spellEnd"/>
      <w:r w:rsidRPr="00F1183A">
        <w:rPr>
          <w:rFonts w:ascii="Arial" w:hAnsi="Arial" w:cs="Arial"/>
          <w:szCs w:val="22"/>
        </w:rPr>
        <w:t xml:space="preserve"> ELA </w:t>
      </w:r>
      <w:proofErr w:type="spellStart"/>
      <w:r w:rsidRPr="00F1183A">
        <w:rPr>
          <w:rFonts w:ascii="Arial" w:hAnsi="Arial" w:cs="Arial"/>
          <w:szCs w:val="22"/>
        </w:rPr>
        <w:t>SA’le</w:t>
      </w:r>
      <w:proofErr w:type="spellEnd"/>
      <w:r w:rsidRPr="00F1183A">
        <w:rPr>
          <w:rFonts w:ascii="Arial" w:hAnsi="Arial" w:cs="Arial"/>
          <w:szCs w:val="22"/>
        </w:rPr>
        <w:t xml:space="preserve">. </w:t>
      </w:r>
      <w:proofErr w:type="spellStart"/>
      <w:r w:rsidRPr="00F1183A">
        <w:rPr>
          <w:rFonts w:ascii="Arial" w:hAnsi="Arial" w:cs="Arial"/>
          <w:szCs w:val="22"/>
        </w:rPr>
        <w:t>Piiritluspunkt</w:t>
      </w:r>
      <w:proofErr w:type="spellEnd"/>
      <w:r w:rsidRPr="00F1183A">
        <w:rPr>
          <w:rFonts w:ascii="Arial" w:hAnsi="Arial" w:cs="Arial"/>
          <w:szCs w:val="22"/>
        </w:rPr>
        <w:t xml:space="preserve"> on </w:t>
      </w:r>
      <w:proofErr w:type="spellStart"/>
      <w:r w:rsidRPr="00F1183A">
        <w:rPr>
          <w:rFonts w:ascii="Arial" w:hAnsi="Arial" w:cs="Arial"/>
          <w:szCs w:val="22"/>
        </w:rPr>
        <w:t>sidekaevu</w:t>
      </w:r>
      <w:proofErr w:type="spellEnd"/>
      <w:r w:rsidRPr="00F1183A">
        <w:rPr>
          <w:rFonts w:ascii="Arial" w:hAnsi="Arial" w:cs="Arial"/>
          <w:szCs w:val="22"/>
        </w:rPr>
        <w:t xml:space="preserve"> 077YK02 </w:t>
      </w:r>
      <w:proofErr w:type="spellStart"/>
      <w:r w:rsidRPr="00F1183A">
        <w:rPr>
          <w:rFonts w:ascii="Arial" w:hAnsi="Arial" w:cs="Arial"/>
          <w:szCs w:val="22"/>
        </w:rPr>
        <w:t>kaevusein</w:t>
      </w:r>
      <w:proofErr w:type="spellEnd"/>
      <w:r w:rsidRPr="00F1183A">
        <w:rPr>
          <w:rFonts w:ascii="Arial" w:hAnsi="Arial" w:cs="Arial"/>
          <w:szCs w:val="22"/>
        </w:rPr>
        <w:t>.</w:t>
      </w:r>
    </w:p>
    <w:p w14:paraId="274B2C3A" w14:textId="09E57B0F" w:rsidR="00D6741C" w:rsidRPr="00F1183A" w:rsidRDefault="00EA4393" w:rsidP="00B044AE">
      <w:pPr>
        <w:rPr>
          <w:rFonts w:ascii="Arial" w:hAnsi="Arial" w:cs="Arial"/>
          <w:szCs w:val="22"/>
          <w:lang w:val="et-EE"/>
        </w:rPr>
      </w:pPr>
      <w:r w:rsidRPr="00F1183A">
        <w:rPr>
          <w:rFonts w:ascii="Arial" w:hAnsi="Arial" w:cs="Arial"/>
          <w:szCs w:val="22"/>
          <w:lang w:val="et-EE"/>
        </w:rPr>
        <w:t xml:space="preserve">Projekteeritud </w:t>
      </w:r>
      <w:r w:rsidR="002622ED" w:rsidRPr="00F1183A">
        <w:rPr>
          <w:rFonts w:ascii="Arial" w:hAnsi="Arial" w:cs="Arial"/>
          <w:szCs w:val="22"/>
          <w:lang w:val="et-EE"/>
        </w:rPr>
        <w:t>sidetrass</w:t>
      </w:r>
      <w:r w:rsidR="002002BA" w:rsidRPr="00F1183A">
        <w:rPr>
          <w:rFonts w:ascii="Arial" w:hAnsi="Arial" w:cs="Arial"/>
          <w:szCs w:val="22"/>
          <w:lang w:val="et-EE"/>
        </w:rPr>
        <w:t xml:space="preserve"> </w:t>
      </w:r>
      <w:r w:rsidR="00600B86" w:rsidRPr="00F1183A">
        <w:rPr>
          <w:rFonts w:ascii="Arial" w:hAnsi="Arial" w:cs="Arial"/>
          <w:szCs w:val="22"/>
          <w:lang w:val="et-EE"/>
        </w:rPr>
        <w:t xml:space="preserve">pinnases </w:t>
      </w:r>
      <w:r w:rsidRPr="00F1183A">
        <w:rPr>
          <w:rFonts w:ascii="Arial" w:hAnsi="Arial" w:cs="Arial"/>
          <w:szCs w:val="22"/>
          <w:lang w:val="et-EE"/>
        </w:rPr>
        <w:t xml:space="preserve">ja projekteeritud õhuliin (olemasolev kasutusala) </w:t>
      </w:r>
      <w:r w:rsidR="002002BA" w:rsidRPr="00F1183A">
        <w:rPr>
          <w:rFonts w:ascii="Arial" w:hAnsi="Arial" w:cs="Arial"/>
          <w:szCs w:val="22"/>
          <w:lang w:val="et-EE"/>
        </w:rPr>
        <w:t>jää</w:t>
      </w:r>
      <w:r w:rsidRPr="00F1183A">
        <w:rPr>
          <w:rFonts w:ascii="Arial" w:hAnsi="Arial" w:cs="Arial"/>
          <w:szCs w:val="22"/>
          <w:lang w:val="et-EE"/>
        </w:rPr>
        <w:t>vad</w:t>
      </w:r>
      <w:r w:rsidR="002002BA" w:rsidRPr="00F1183A">
        <w:rPr>
          <w:rFonts w:ascii="Arial" w:hAnsi="Arial" w:cs="Arial"/>
          <w:szCs w:val="22"/>
          <w:lang w:val="et-EE"/>
        </w:rPr>
        <w:t xml:space="preserve"> </w:t>
      </w:r>
      <w:r w:rsidR="002622ED" w:rsidRPr="00F1183A">
        <w:rPr>
          <w:rFonts w:ascii="Arial" w:hAnsi="Arial" w:cs="Arial"/>
          <w:szCs w:val="22"/>
          <w:lang w:val="et-EE"/>
        </w:rPr>
        <w:t xml:space="preserve"> </w:t>
      </w:r>
      <w:r w:rsidR="00D6741C" w:rsidRPr="00F1183A">
        <w:rPr>
          <w:rFonts w:ascii="Arial" w:hAnsi="Arial" w:cs="Arial"/>
          <w:szCs w:val="22"/>
          <w:lang w:val="et-EE"/>
        </w:rPr>
        <w:t>E</w:t>
      </w:r>
      <w:r w:rsidR="00424402" w:rsidRPr="00F1183A">
        <w:rPr>
          <w:rFonts w:ascii="Arial" w:hAnsi="Arial" w:cs="Arial"/>
          <w:szCs w:val="22"/>
          <w:lang w:val="et-EE"/>
        </w:rPr>
        <w:t>nefit Connect</w:t>
      </w:r>
      <w:r w:rsidR="00D6741C" w:rsidRPr="00F1183A">
        <w:rPr>
          <w:rFonts w:ascii="Arial" w:hAnsi="Arial" w:cs="Arial"/>
          <w:szCs w:val="22"/>
          <w:lang w:val="et-EE"/>
        </w:rPr>
        <w:t xml:space="preserve"> OÜ omandisse.</w:t>
      </w:r>
    </w:p>
    <w:p w14:paraId="3DF82064" w14:textId="5EB3C24D" w:rsidR="00530224" w:rsidRPr="00F1183A" w:rsidRDefault="00530224" w:rsidP="00B044AE">
      <w:pPr>
        <w:rPr>
          <w:rFonts w:ascii="Arial" w:hAnsi="Arial" w:cs="Arial"/>
          <w:szCs w:val="22"/>
          <w:lang w:val="et-EE"/>
        </w:rPr>
      </w:pPr>
      <w:r w:rsidRPr="00F1183A">
        <w:rPr>
          <w:rFonts w:ascii="Arial" w:hAnsi="Arial" w:cs="Arial"/>
          <w:szCs w:val="22"/>
          <w:lang w:val="et-EE"/>
        </w:rPr>
        <w:t>Lõpptarbija tarbijaühendus jääb alates kinnistu piirist maaomanikule.</w:t>
      </w:r>
    </w:p>
    <w:p w14:paraId="3CB7A444" w14:textId="77777777" w:rsidR="00080BE7" w:rsidRPr="00600169" w:rsidRDefault="00080BE7" w:rsidP="00B044AE">
      <w:pPr>
        <w:rPr>
          <w:rFonts w:ascii="Arial" w:hAnsi="Arial" w:cs="Arial"/>
          <w:szCs w:val="22"/>
          <w:lang w:val="et-EE"/>
        </w:rPr>
      </w:pPr>
    </w:p>
    <w:p w14:paraId="3389CFED" w14:textId="77777777" w:rsidR="00B2061B" w:rsidRPr="00600169" w:rsidRDefault="00B2061B" w:rsidP="00B2061B">
      <w:pPr>
        <w:pStyle w:val="Heading1"/>
        <w:rPr>
          <w:rFonts w:ascii="Arial" w:hAnsi="Arial"/>
          <w:szCs w:val="22"/>
          <w:lang w:val="et-EE"/>
        </w:rPr>
      </w:pPr>
      <w:r w:rsidRPr="00600169">
        <w:rPr>
          <w:rFonts w:ascii="Arial" w:hAnsi="Arial"/>
          <w:szCs w:val="22"/>
          <w:lang w:val="et-EE"/>
        </w:rPr>
        <w:t>Lubatud kõrvalekalded projekteeritud trassidest</w:t>
      </w:r>
    </w:p>
    <w:p w14:paraId="0B46B165" w14:textId="14462217" w:rsidR="00233F15" w:rsidRPr="00600169" w:rsidRDefault="000E1286" w:rsidP="00B2061B">
      <w:pPr>
        <w:rPr>
          <w:rFonts w:ascii="Arial" w:hAnsi="Arial" w:cs="Arial"/>
          <w:b/>
          <w:szCs w:val="22"/>
          <w:lang w:val="et-EE"/>
        </w:rPr>
      </w:pPr>
      <w:r w:rsidRPr="00600169">
        <w:rPr>
          <w:rFonts w:ascii="Arial" w:hAnsi="Arial" w:cs="Arial"/>
          <w:szCs w:val="22"/>
          <w:lang w:val="et-EE"/>
        </w:rPr>
        <w:t xml:space="preserve">Enne ehitustööde algust tuleb projekteeritud trassid maha märkida täpses vastavuses projektile. </w:t>
      </w:r>
      <w:r w:rsidR="00530224" w:rsidRPr="00600169">
        <w:rPr>
          <w:rFonts w:ascii="Arial" w:hAnsi="Arial" w:cs="Arial"/>
          <w:szCs w:val="22"/>
          <w:lang w:val="et-EE"/>
        </w:rPr>
        <w:t xml:space="preserve">Ehitustööde käigus ilmnevate ettenägematute asjaolude puhul on lubatud projekteeritud trassist kõrvale kalduda </w:t>
      </w:r>
      <w:r w:rsidR="00530224" w:rsidRPr="00600169">
        <w:rPr>
          <w:rFonts w:ascii="Arial" w:hAnsi="Arial" w:cs="Arial"/>
          <w:szCs w:val="22"/>
          <w:lang w:val="et-EE"/>
        </w:rPr>
        <w:sym w:font="Symbol" w:char="F0B1"/>
      </w:r>
      <w:r w:rsidR="00530224" w:rsidRPr="00600169">
        <w:rPr>
          <w:rFonts w:ascii="Arial" w:hAnsi="Arial" w:cs="Arial"/>
          <w:szCs w:val="22"/>
          <w:lang w:val="et-EE"/>
        </w:rPr>
        <w:t xml:space="preserve">0,5m ulatuses välja arvatud </w:t>
      </w:r>
      <w:r w:rsidR="00A2780B" w:rsidRPr="00600169">
        <w:rPr>
          <w:rFonts w:ascii="Arial" w:hAnsi="Arial" w:cs="Arial"/>
          <w:b/>
          <w:szCs w:val="22"/>
          <w:lang w:val="et-EE"/>
        </w:rPr>
        <w:t>R</w:t>
      </w:r>
      <w:r w:rsidR="006A263D" w:rsidRPr="00600169">
        <w:rPr>
          <w:rFonts w:ascii="Arial" w:hAnsi="Arial" w:cs="Arial"/>
          <w:b/>
          <w:szCs w:val="22"/>
          <w:lang w:val="et-EE"/>
        </w:rPr>
        <w:t>iigitee</w:t>
      </w:r>
      <w:r w:rsidR="00530224" w:rsidRPr="00600169">
        <w:rPr>
          <w:rFonts w:ascii="Arial" w:hAnsi="Arial" w:cs="Arial"/>
          <w:b/>
          <w:szCs w:val="22"/>
          <w:lang w:val="et-EE"/>
        </w:rPr>
        <w:t xml:space="preserve"> </w:t>
      </w:r>
      <w:r w:rsidR="006A263D" w:rsidRPr="00600169">
        <w:rPr>
          <w:rFonts w:ascii="Arial" w:hAnsi="Arial" w:cs="Arial"/>
          <w:b/>
          <w:szCs w:val="22"/>
          <w:lang w:val="et-EE"/>
        </w:rPr>
        <w:t>alusel maal, kus ei ole kõrvalekalded lubatud</w:t>
      </w:r>
      <w:r w:rsidRPr="00600169">
        <w:rPr>
          <w:rFonts w:ascii="Arial" w:hAnsi="Arial" w:cs="Arial"/>
          <w:szCs w:val="22"/>
          <w:lang w:val="et-EE"/>
        </w:rPr>
        <w:t xml:space="preserve"> </w:t>
      </w:r>
      <w:r w:rsidR="00E73187" w:rsidRPr="00600169">
        <w:rPr>
          <w:rFonts w:ascii="Arial" w:hAnsi="Arial" w:cs="Arial"/>
          <w:szCs w:val="22"/>
          <w:lang w:val="et-EE"/>
        </w:rPr>
        <w:t xml:space="preserve">. </w:t>
      </w:r>
      <w:r w:rsidRPr="00600169">
        <w:rPr>
          <w:rFonts w:ascii="Arial" w:hAnsi="Arial" w:cs="Arial"/>
          <w:szCs w:val="22"/>
          <w:lang w:val="et-EE"/>
        </w:rPr>
        <w:t>Ühelgi juhul ei tohi kõrvalekalle ulatuda kõrvaloleva maaüksuse piiridesse ja  Teiste maa-aluste ja maapealsete kommunikatsioonide olemasolul kaablitrasside piirkonnas peavad olema tagatud normidekohased kaugused (kujad).</w:t>
      </w:r>
    </w:p>
    <w:p w14:paraId="4F496EB2" w14:textId="77777777" w:rsidR="00DF19FA" w:rsidRPr="00600169" w:rsidRDefault="00DF19FA" w:rsidP="00B2061B">
      <w:pPr>
        <w:rPr>
          <w:rFonts w:ascii="Arial" w:hAnsi="Arial" w:cs="Arial"/>
          <w:szCs w:val="22"/>
          <w:lang w:val="et-EE"/>
        </w:rPr>
      </w:pPr>
    </w:p>
    <w:p w14:paraId="618384BC" w14:textId="77777777" w:rsidR="00D832A5" w:rsidRPr="00600169" w:rsidRDefault="00D832A5" w:rsidP="00A5304B">
      <w:pPr>
        <w:pStyle w:val="Heading1"/>
        <w:rPr>
          <w:rFonts w:ascii="Arial" w:hAnsi="Arial"/>
          <w:szCs w:val="22"/>
          <w:lang w:val="et-EE"/>
        </w:rPr>
      </w:pPr>
      <w:r w:rsidRPr="00600169">
        <w:rPr>
          <w:rFonts w:ascii="Arial" w:hAnsi="Arial"/>
          <w:szCs w:val="22"/>
          <w:lang w:val="et-EE"/>
        </w:rPr>
        <w:t>Üldised nõuded ja juhised liinirajatise ehitamisel</w:t>
      </w:r>
    </w:p>
    <w:p w14:paraId="0D880E98" w14:textId="77777777" w:rsidR="00D832A5" w:rsidRPr="00600169" w:rsidRDefault="00D832A5" w:rsidP="00A5304B">
      <w:pPr>
        <w:pStyle w:val="Heading2"/>
        <w:rPr>
          <w:rFonts w:ascii="Arial" w:hAnsi="Arial" w:cs="Arial"/>
          <w:szCs w:val="22"/>
          <w:lang w:val="et-EE"/>
        </w:rPr>
      </w:pPr>
      <w:r w:rsidRPr="00600169">
        <w:rPr>
          <w:rFonts w:ascii="Arial" w:hAnsi="Arial" w:cs="Arial"/>
          <w:szCs w:val="22"/>
          <w:lang w:val="et-EE"/>
        </w:rPr>
        <w:t>Liinirajatise (maakaablitrassi) tähistamine</w:t>
      </w:r>
    </w:p>
    <w:p w14:paraId="3E895ECB" w14:textId="1C063B3D" w:rsidR="00904246" w:rsidRPr="00600169" w:rsidRDefault="00D832A5" w:rsidP="00A5304B">
      <w:pPr>
        <w:rPr>
          <w:rFonts w:ascii="Arial" w:hAnsi="Arial" w:cs="Arial"/>
          <w:szCs w:val="22"/>
          <w:lang w:val="et-EE"/>
        </w:rPr>
      </w:pPr>
      <w:r w:rsidRPr="00600169">
        <w:rPr>
          <w:rFonts w:ascii="Arial" w:hAnsi="Arial" w:cs="Arial"/>
          <w:color w:val="000000"/>
          <w:szCs w:val="22"/>
          <w:lang w:val="et-EE"/>
        </w:rPr>
        <w:t>Kaablikanalisatsiooni</w:t>
      </w:r>
      <w:r w:rsidRPr="00600169">
        <w:rPr>
          <w:rFonts w:ascii="Arial" w:hAnsi="Arial" w:cs="Arial"/>
          <w:szCs w:val="22"/>
          <w:lang w:val="et-EE"/>
        </w:rPr>
        <w:t xml:space="preserve"> trassi asukoht pinnases tähistatakse selle kohale 20-30cm kõrgemale paigaldatud hoiatuslindiga. Trassi käänupunktid, kaitsetoru otsad ja lõikumiskohad teise tehnovõrguga (</w:t>
      </w:r>
      <w:r w:rsidRPr="00600169">
        <w:rPr>
          <w:rFonts w:ascii="Arial" w:hAnsi="Arial" w:cs="Arial"/>
          <w:color w:val="000000"/>
          <w:szCs w:val="22"/>
          <w:lang w:val="et-EE"/>
        </w:rPr>
        <w:t>väljaarvatud kinnisel meetodil ehitatavad lõigud</w:t>
      </w:r>
      <w:r w:rsidRPr="00600169">
        <w:rPr>
          <w:rFonts w:ascii="Arial" w:hAnsi="Arial" w:cs="Arial"/>
          <w:szCs w:val="22"/>
          <w:lang w:val="et-EE"/>
        </w:rPr>
        <w:t xml:space="preserve">) tähistada elektroonilise pallmarkeriga, paigaldades markerit 15cm kõrgemale tähistavast objektist.  </w:t>
      </w:r>
    </w:p>
    <w:p w14:paraId="4177B581" w14:textId="77777777" w:rsidR="00D832A5" w:rsidRPr="00600169" w:rsidRDefault="00D832A5" w:rsidP="00A5304B">
      <w:pPr>
        <w:pStyle w:val="Heading2"/>
        <w:rPr>
          <w:rFonts w:ascii="Arial" w:hAnsi="Arial" w:cs="Arial"/>
          <w:szCs w:val="22"/>
          <w:lang w:val="et-EE"/>
        </w:rPr>
      </w:pPr>
      <w:r w:rsidRPr="00600169">
        <w:rPr>
          <w:rFonts w:ascii="Arial" w:hAnsi="Arial" w:cs="Arial"/>
          <w:szCs w:val="22"/>
          <w:lang w:val="et-EE"/>
        </w:rPr>
        <w:t>Kaevetööde teostamine</w:t>
      </w:r>
    </w:p>
    <w:p w14:paraId="287AFDA4" w14:textId="77777777" w:rsidR="00D832A5" w:rsidRPr="00600169" w:rsidRDefault="00D832A5" w:rsidP="00A5304B">
      <w:pPr>
        <w:rPr>
          <w:rFonts w:ascii="Arial" w:hAnsi="Arial" w:cs="Arial"/>
          <w:szCs w:val="22"/>
          <w:lang w:val="et-EE"/>
        </w:rPr>
      </w:pPr>
      <w:r w:rsidRPr="00600169">
        <w:rPr>
          <w:rFonts w:ascii="Arial" w:hAnsi="Arial" w:cs="Arial"/>
          <w:szCs w:val="22"/>
          <w:lang w:val="et-EE"/>
        </w:rPr>
        <w:t>Enne kaevetöid täpsustada olemasolevate maa-aluste kommuni</w:t>
      </w:r>
      <w:r w:rsidRPr="00600169">
        <w:rPr>
          <w:rFonts w:ascii="Arial" w:hAnsi="Arial" w:cs="Arial"/>
          <w:szCs w:val="22"/>
          <w:lang w:val="et-EE"/>
        </w:rPr>
        <w:softHyphen/>
        <w:t>katsioonide asukohad looduses ja vajadusel kutsuda juurde kommunikatsioonide valdajad. Kaevetööde käigus ilmnenud kommunikatsioonide teisitipaiknemisest informeerida valdajat ja lahendada olukord koos viimase esindajaga.</w:t>
      </w:r>
    </w:p>
    <w:p w14:paraId="11614603" w14:textId="77777777" w:rsidR="00D832A5" w:rsidRPr="00600169" w:rsidRDefault="00D832A5" w:rsidP="00A5304B">
      <w:pPr>
        <w:pStyle w:val="BodyTextIndent"/>
        <w:spacing w:after="60"/>
        <w:ind w:left="0"/>
        <w:rPr>
          <w:rFonts w:ascii="Arial" w:hAnsi="Arial" w:cs="Arial"/>
          <w:sz w:val="22"/>
          <w:szCs w:val="22"/>
          <w:lang w:val="et-EE" w:eastAsia="en-US"/>
        </w:rPr>
      </w:pPr>
      <w:r w:rsidRPr="00600169">
        <w:rPr>
          <w:rFonts w:ascii="Arial" w:hAnsi="Arial" w:cs="Arial"/>
          <w:sz w:val="22"/>
          <w:szCs w:val="22"/>
          <w:lang w:val="et-EE" w:eastAsia="en-US"/>
        </w:rPr>
        <w:t>Lõikumisel kommunikatsioonitrassidega otsustatakse alt- või ülevalt läbimineku kasuks koostöös trassivaldajaga. Trassi paigaldamisel mehhanismidega kaevata lõikumiskohad kommunikatsioonitrassidega eelnevalt käsitsi lahti ning seejärel paigaldada trass läbi lahti kaevatud koha.</w:t>
      </w:r>
    </w:p>
    <w:p w14:paraId="5BC794DD" w14:textId="77777777" w:rsidR="00320D11" w:rsidRPr="003E79AC" w:rsidRDefault="00320D11" w:rsidP="00A5304B">
      <w:pPr>
        <w:pStyle w:val="BodyTextIndent"/>
        <w:spacing w:after="60"/>
        <w:ind w:left="0"/>
        <w:rPr>
          <w:rFonts w:ascii="Arial" w:hAnsi="Arial" w:cs="Arial"/>
          <w:sz w:val="22"/>
          <w:szCs w:val="22"/>
          <w:lang w:val="et-EE" w:eastAsia="en-US"/>
        </w:rPr>
      </w:pPr>
      <w:r w:rsidRPr="003E79AC">
        <w:rPr>
          <w:rFonts w:ascii="Arial" w:hAnsi="Arial" w:cs="Arial"/>
          <w:sz w:val="22"/>
          <w:szCs w:val="22"/>
          <w:lang w:val="et-EE" w:eastAsia="en-US"/>
        </w:rPr>
        <w:t xml:space="preserve">Maa-aluste ja maapealsete kommunikatsioonide kaitsevööndis kaevetööde teostamisel juhinduda Majandus- ja taristuministri 25.06.2015. a määrusest nr 73 „Ehitise kaitsevööndi ulatus, kaitsevööndis tegutsemise kord ja kaitsevööndi tähistusele esitatavad nõuded“. </w:t>
      </w:r>
      <w:r w:rsidRPr="003E79AC">
        <w:rPr>
          <w:rFonts w:ascii="Arial" w:hAnsi="Arial" w:cs="Arial"/>
          <w:b/>
          <w:sz w:val="22"/>
          <w:szCs w:val="22"/>
          <w:lang w:val="et-EE" w:eastAsia="en-US"/>
        </w:rPr>
        <w:t>NB!</w:t>
      </w:r>
      <w:r w:rsidRPr="003E79AC">
        <w:rPr>
          <w:rFonts w:ascii="Arial" w:hAnsi="Arial" w:cs="Arial"/>
          <w:sz w:val="22"/>
          <w:szCs w:val="22"/>
          <w:lang w:val="et-EE" w:eastAsia="en-US"/>
        </w:rPr>
        <w:t xml:space="preserve"> </w:t>
      </w:r>
      <w:r w:rsidRPr="003E79AC">
        <w:rPr>
          <w:rFonts w:ascii="Arial" w:hAnsi="Arial" w:cs="Arial"/>
          <w:b/>
          <w:sz w:val="22"/>
          <w:szCs w:val="22"/>
          <w:lang w:val="et-EE" w:eastAsia="en-US"/>
        </w:rPr>
        <w:t>Kommunikatsioonitrasside kaitsevööndis teostada kaevetööd käsitsi</w:t>
      </w:r>
      <w:r w:rsidRPr="003E79AC">
        <w:rPr>
          <w:rFonts w:ascii="Arial" w:hAnsi="Arial" w:cs="Arial"/>
          <w:sz w:val="22"/>
          <w:szCs w:val="22"/>
          <w:lang w:val="et-EE" w:eastAsia="en-US"/>
        </w:rPr>
        <w:t>, vt ärakirjad kooskõlastusest.</w:t>
      </w:r>
    </w:p>
    <w:p w14:paraId="1E0C2D4D" w14:textId="3E525F63" w:rsidR="00716E2B" w:rsidRPr="003E79AC" w:rsidRDefault="00D832A5" w:rsidP="00A5304B">
      <w:pPr>
        <w:pStyle w:val="BodyTextIndent"/>
        <w:ind w:left="0"/>
        <w:rPr>
          <w:rFonts w:ascii="Arial" w:hAnsi="Arial" w:cs="Arial"/>
          <w:sz w:val="22"/>
          <w:szCs w:val="22"/>
          <w:lang w:val="et-EE" w:eastAsia="en-US"/>
        </w:rPr>
      </w:pPr>
      <w:r w:rsidRPr="003E79AC">
        <w:rPr>
          <w:rFonts w:ascii="Arial" w:hAnsi="Arial" w:cs="Arial"/>
          <w:sz w:val="22"/>
          <w:szCs w:val="22"/>
          <w:lang w:val="et-EE" w:eastAsia="en-US"/>
        </w:rPr>
        <w:t>Kui geodeetilisele alusplaanile märgitud trassid on orienteeruvad ja kaevetööde ajal ei avastata eelnimetatud trasse, siis liinirajatise tähistamine lõikumiskohtades ei ole vajalik, kuna see ei pruugi kajastada reaalset situatsiooni.</w:t>
      </w:r>
    </w:p>
    <w:p w14:paraId="247FE749" w14:textId="77777777" w:rsidR="00D832A5" w:rsidRPr="003E79AC" w:rsidRDefault="00D832A5" w:rsidP="00A5304B">
      <w:pPr>
        <w:pStyle w:val="Heading2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Teekatted ja haljastus</w:t>
      </w:r>
    </w:p>
    <w:p w14:paraId="2F9D9E5C" w14:textId="21479ED6" w:rsidR="009635FD" w:rsidRPr="003E79AC" w:rsidRDefault="006A263D" w:rsidP="006A263D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Peale kaevetöid ja side liinirajatise ehitamist taastada rikutud haljasmaa ja teekatted vähemalt olemasoleval tasemel.</w:t>
      </w:r>
      <w:r w:rsidR="009635FD">
        <w:rPr>
          <w:rFonts w:ascii="Arial" w:hAnsi="Arial" w:cs="Arial"/>
          <w:szCs w:val="22"/>
          <w:lang w:val="et-EE"/>
        </w:rPr>
        <w:t xml:space="preserve"> Rikutud teepeenarde taastamisel ei tohi kasvupinnas jääda kõrgem kui olemasoleva tee tasapind.</w:t>
      </w:r>
    </w:p>
    <w:p w14:paraId="391BD3F9" w14:textId="73C29B04" w:rsidR="00EA4393" w:rsidRPr="003E79AC" w:rsidRDefault="006A263D" w:rsidP="006A263D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 xml:space="preserve">Korrastada ja taastada riigiteemaal haljastus kasvumulla ja murukülviga vastavalt </w:t>
      </w:r>
      <w:r w:rsidRPr="003E79AC">
        <w:rPr>
          <w:rFonts w:ascii="Arial" w:hAnsi="Arial" w:cs="Arial"/>
          <w:b/>
          <w:szCs w:val="22"/>
          <w:lang w:val="et-EE"/>
        </w:rPr>
        <w:t>„Teetööde tehniliste kirjelduste“ peatükkis nr 9</w:t>
      </w:r>
      <w:r w:rsidRPr="003E79AC">
        <w:rPr>
          <w:rFonts w:ascii="Arial" w:hAnsi="Arial" w:cs="Arial"/>
          <w:szCs w:val="22"/>
          <w:lang w:val="et-EE"/>
        </w:rPr>
        <w:t xml:space="preserve"> – Maastikukujundustööd, toodud kvaliteedinõuetele.</w:t>
      </w:r>
    </w:p>
    <w:p w14:paraId="682E4D8D" w14:textId="77777777" w:rsidR="00D832A5" w:rsidRPr="003E79AC" w:rsidRDefault="00D832A5" w:rsidP="00A5304B">
      <w:pPr>
        <w:pStyle w:val="Heading2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lastRenderedPageBreak/>
        <w:t>Tööde dokumenteerimine ja järelevalve</w:t>
      </w:r>
    </w:p>
    <w:p w14:paraId="1F44C7E9" w14:textId="5A4C4C06" w:rsidR="00BB4B14" w:rsidRPr="003E79AC" w:rsidRDefault="00D832A5" w:rsidP="00A5304B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Teostatud tööde kohta koostada teostusjoonis(ed) ja kaetud tööde aktid. Kõrvalekalded projektist fikseerida vastavates protokollides ja koos</w:t>
      </w:r>
      <w:r w:rsidRPr="003E79AC">
        <w:rPr>
          <w:rFonts w:ascii="Arial" w:hAnsi="Arial" w:cs="Arial"/>
          <w:szCs w:val="22"/>
          <w:lang w:val="et-EE"/>
        </w:rPr>
        <w:softHyphen/>
        <w:t>kõlastada ehitusjärelevalvet teostava ametiisikuga</w:t>
      </w:r>
    </w:p>
    <w:p w14:paraId="72AE5B05" w14:textId="77777777" w:rsidR="00D832A5" w:rsidRPr="003E79AC" w:rsidRDefault="00D832A5" w:rsidP="00A5304B">
      <w:pPr>
        <w:pStyle w:val="Heading2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Töötervishoid ja tööohutus</w:t>
      </w:r>
    </w:p>
    <w:p w14:paraId="25E6CFFF" w14:textId="77777777" w:rsidR="00D832A5" w:rsidRPr="003E79AC" w:rsidRDefault="00D832A5" w:rsidP="00A5304B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Tööde teostamisel järgida Eesti Vabariigi töötervishoiu- ja tööohutusalaste õigusaktide nõudeid.</w:t>
      </w:r>
    </w:p>
    <w:p w14:paraId="22C622CF" w14:textId="77777777" w:rsidR="00D832A5" w:rsidRPr="003E79AC" w:rsidRDefault="00D832A5" w:rsidP="00A5304B">
      <w:pPr>
        <w:pStyle w:val="Heading2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Tööde kvaliteedinõuded</w:t>
      </w:r>
    </w:p>
    <w:p w14:paraId="68569C0C" w14:textId="77777777" w:rsidR="005E4E08" w:rsidRPr="00D2353F" w:rsidRDefault="005E4E08" w:rsidP="005E4E08">
      <w:pPr>
        <w:rPr>
          <w:rFonts w:ascii="Arial" w:hAnsi="Arial" w:cs="Arial"/>
          <w:szCs w:val="22"/>
          <w:lang w:val="et-EE"/>
        </w:rPr>
      </w:pPr>
      <w:r w:rsidRPr="00A45F15">
        <w:rPr>
          <w:rFonts w:ascii="Arial" w:hAnsi="Arial" w:cs="Arial"/>
          <w:szCs w:val="22"/>
          <w:lang w:val="et-EE"/>
        </w:rPr>
        <w:t xml:space="preserve">Ehitustööde teostamisel juhinduda kehtivatest ehitusmäärustest ja –normidest ning Enefit Connect OÜ-i tehnilistest </w:t>
      </w:r>
      <w:r w:rsidRPr="00D2353F">
        <w:rPr>
          <w:rFonts w:ascii="Arial" w:hAnsi="Arial" w:cs="Arial"/>
          <w:szCs w:val="22"/>
          <w:lang w:val="et-EE"/>
        </w:rPr>
        <w:t xml:space="preserve">nõuetest liini– ja kaablivõrgu ehitamisel. </w:t>
      </w:r>
    </w:p>
    <w:p w14:paraId="6D6A4155" w14:textId="31DA7C66" w:rsidR="00D832A5" w:rsidRDefault="00D832A5" w:rsidP="00A5304B">
      <w:pPr>
        <w:pStyle w:val="Heading2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Jäätmekäitlus</w:t>
      </w:r>
    </w:p>
    <w:p w14:paraId="3CCA1782" w14:textId="7C111AE3" w:rsidR="00825280" w:rsidRPr="005A3FD0" w:rsidRDefault="00F315E1" w:rsidP="00FF3FE1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Ehitusel tekkivate jäätmete käitlemisel juhinduda omavalitsuse jäätmekäitluse eeskirja nõuetest ning ehitusettevõtja jäätmekäitluse kavast.</w:t>
      </w:r>
    </w:p>
    <w:p w14:paraId="1BA8AE6B" w14:textId="77777777" w:rsidR="00D832A5" w:rsidRPr="003E79AC" w:rsidRDefault="00D832A5" w:rsidP="00A5304B">
      <w:pPr>
        <w:pStyle w:val="Heading1"/>
        <w:rPr>
          <w:rFonts w:ascii="Arial" w:hAnsi="Arial"/>
          <w:szCs w:val="22"/>
          <w:lang w:val="et-EE"/>
        </w:rPr>
      </w:pPr>
      <w:r w:rsidRPr="003E79AC">
        <w:rPr>
          <w:rFonts w:ascii="Arial" w:hAnsi="Arial"/>
          <w:szCs w:val="22"/>
          <w:lang w:val="et-EE"/>
        </w:rPr>
        <w:t>Täiendav informatsioon</w:t>
      </w:r>
    </w:p>
    <w:p w14:paraId="313811BE" w14:textId="77777777" w:rsidR="00D832A5" w:rsidRPr="003E79AC" w:rsidRDefault="00D832A5" w:rsidP="00A5304B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Enne projekti väljastamist on teostatud võrdlev visuaalne kontroll piiride võimalike muudatuste suhtes projekteeritud sidetrassidega külgnevatel aladel Maa–ameti maainfoga tutvumise veebileheküljel.</w:t>
      </w:r>
    </w:p>
    <w:p w14:paraId="4F0D7BD1" w14:textId="77777777" w:rsidR="00F8611C" w:rsidRPr="003E79AC" w:rsidRDefault="00F8611C" w:rsidP="00A5304B">
      <w:pPr>
        <w:rPr>
          <w:rFonts w:ascii="Arial" w:hAnsi="Arial" w:cs="Arial"/>
          <w:szCs w:val="22"/>
          <w:lang w:val="et-EE"/>
        </w:rPr>
      </w:pPr>
    </w:p>
    <w:p w14:paraId="79A3C301" w14:textId="6FC6195B" w:rsidR="009D6C9F" w:rsidRDefault="00D832A5" w:rsidP="009D6C9F">
      <w:pPr>
        <w:ind w:left="2160" w:firstLine="720"/>
        <w:jc w:val="right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ab/>
      </w:r>
      <w:r w:rsidRPr="003E79AC">
        <w:rPr>
          <w:rFonts w:ascii="Arial" w:hAnsi="Arial" w:cs="Arial"/>
          <w:szCs w:val="22"/>
          <w:lang w:val="et-EE"/>
        </w:rPr>
        <w:tab/>
      </w:r>
    </w:p>
    <w:p w14:paraId="03A6A6EE" w14:textId="2362EF9A" w:rsidR="009D6C9F" w:rsidRDefault="009D6C9F" w:rsidP="009D6C9F">
      <w:pPr>
        <w:jc w:val="right"/>
        <w:rPr>
          <w:rFonts w:ascii="Arial" w:hAnsi="Arial" w:cs="Arial"/>
          <w:szCs w:val="22"/>
          <w:lang w:val="et-EE"/>
        </w:rPr>
      </w:pPr>
      <w:r>
        <w:rPr>
          <w:rFonts w:ascii="Arial" w:hAnsi="Arial" w:cs="Arial"/>
          <w:szCs w:val="22"/>
          <w:lang w:val="et-EE"/>
        </w:rPr>
        <w:t>Ellen Rahn</w:t>
      </w:r>
    </w:p>
    <w:p w14:paraId="7A6377F7" w14:textId="391F7CD1" w:rsidR="00C37E79" w:rsidRPr="00F31F3D" w:rsidRDefault="004D4C16" w:rsidP="009D6C9F">
      <w:pPr>
        <w:jc w:val="right"/>
        <w:rPr>
          <w:rFonts w:ascii="Arial" w:hAnsi="Arial" w:cs="Arial"/>
          <w:szCs w:val="22"/>
          <w:lang w:val="et-EE"/>
        </w:rPr>
      </w:pPr>
      <w:r>
        <w:rPr>
          <w:rFonts w:ascii="Arial" w:hAnsi="Arial" w:cs="Arial"/>
          <w:szCs w:val="22"/>
          <w:lang w:val="et-EE"/>
        </w:rPr>
        <w:t>29</w:t>
      </w:r>
      <w:r w:rsidR="006851DD">
        <w:rPr>
          <w:rFonts w:ascii="Arial" w:hAnsi="Arial" w:cs="Arial"/>
          <w:szCs w:val="22"/>
          <w:lang w:val="et-EE"/>
        </w:rPr>
        <w:t>.11</w:t>
      </w:r>
      <w:r w:rsidR="009D6C9F">
        <w:rPr>
          <w:rFonts w:ascii="Arial" w:hAnsi="Arial" w:cs="Arial"/>
          <w:szCs w:val="22"/>
          <w:lang w:val="et-EE"/>
        </w:rPr>
        <w:t>.2022</w:t>
      </w:r>
    </w:p>
    <w:sectPr w:rsidR="00C37E79" w:rsidRPr="00F31F3D" w:rsidSect="00963854">
      <w:headerReference w:type="default" r:id="rId19"/>
      <w:pgSz w:w="11907" w:h="16840" w:code="9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DC301" w14:textId="77777777" w:rsidR="00371C1C" w:rsidRDefault="00371C1C">
      <w:r>
        <w:separator/>
      </w:r>
    </w:p>
  </w:endnote>
  <w:endnote w:type="continuationSeparator" w:id="0">
    <w:p w14:paraId="00B74CF7" w14:textId="77777777" w:rsidR="00371C1C" w:rsidRDefault="0037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AC719" w14:textId="77777777" w:rsidR="00371C1C" w:rsidRDefault="00371C1C">
      <w:r>
        <w:separator/>
      </w:r>
    </w:p>
  </w:footnote>
  <w:footnote w:type="continuationSeparator" w:id="0">
    <w:p w14:paraId="52560299" w14:textId="77777777" w:rsidR="00371C1C" w:rsidRDefault="00371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4CCC9" w14:textId="3FDFA052" w:rsidR="00FD0FFA" w:rsidRPr="00DD0CAD" w:rsidRDefault="00FD0FFA" w:rsidP="00035401">
    <w:pPr>
      <w:pBdr>
        <w:bottom w:val="double" w:sz="4" w:space="1" w:color="auto"/>
      </w:pBdr>
      <w:spacing w:after="0"/>
      <w:jc w:val="left"/>
      <w:rPr>
        <w:rFonts w:ascii="Arial" w:hAnsi="Arial" w:cs="Arial"/>
        <w:sz w:val="18"/>
        <w:szCs w:val="18"/>
        <w:lang w:val="et-EE"/>
      </w:rPr>
    </w:pPr>
    <w:bookmarkStart w:id="3" w:name="_Hlk7693847"/>
    <w:bookmarkStart w:id="4" w:name="_Hlk7693848"/>
    <w:bookmarkStart w:id="5" w:name="_Hlk33604860"/>
    <w:bookmarkStart w:id="6" w:name="_Hlk33604861"/>
    <w:bookmarkStart w:id="7" w:name="_Hlk76469380"/>
    <w:bookmarkStart w:id="8" w:name="_Hlk76469381"/>
    <w:r w:rsidRPr="00DD0CAD">
      <w:rPr>
        <w:rFonts w:ascii="Arial" w:hAnsi="Arial" w:cs="Arial"/>
        <w:b/>
        <w:sz w:val="18"/>
        <w:szCs w:val="18"/>
        <w:lang w:val="et-EE"/>
      </w:rPr>
      <w:t>Koostaja:</w:t>
    </w:r>
    <w:r w:rsidRPr="00DD0CAD">
      <w:rPr>
        <w:rFonts w:ascii="Arial" w:hAnsi="Arial" w:cs="Arial"/>
        <w:sz w:val="18"/>
        <w:szCs w:val="18"/>
        <w:lang w:val="et-EE"/>
      </w:rPr>
      <w:t xml:space="preserve"> OÜ Kirjanurk, Hiievälja tee 20, Oru küla Kose vald Harjumaa 75103</w:t>
    </w:r>
    <w:r w:rsidR="00317887">
      <w:rPr>
        <w:rFonts w:ascii="Arial" w:hAnsi="Arial" w:cs="Arial"/>
        <w:sz w:val="18"/>
        <w:szCs w:val="18"/>
        <w:lang w:val="et-EE"/>
      </w:rPr>
      <w:t>, Registrikood 12592543</w:t>
    </w:r>
    <w:r w:rsidRPr="00DD0CAD">
      <w:rPr>
        <w:rFonts w:ascii="Arial" w:hAnsi="Arial" w:cs="Arial"/>
        <w:sz w:val="18"/>
        <w:szCs w:val="18"/>
        <w:lang w:val="et-EE"/>
      </w:rPr>
      <w:br/>
    </w:r>
    <w:r w:rsidRPr="00DD0CAD">
      <w:rPr>
        <w:rFonts w:ascii="Arial" w:hAnsi="Arial" w:cs="Arial"/>
        <w:b/>
        <w:sz w:val="18"/>
        <w:szCs w:val="18"/>
        <w:lang w:val="et-EE"/>
      </w:rPr>
      <w:t>Töö nr:</w:t>
    </w:r>
    <w:r w:rsidRPr="00DD0CAD">
      <w:rPr>
        <w:rFonts w:ascii="Arial" w:hAnsi="Arial" w:cs="Arial"/>
        <w:sz w:val="18"/>
        <w:szCs w:val="18"/>
        <w:lang w:val="et-EE"/>
      </w:rPr>
      <w:t xml:space="preserve"> </w:t>
    </w:r>
    <w:r w:rsidR="005432AA">
      <w:rPr>
        <w:rFonts w:ascii="Arial" w:hAnsi="Arial" w:cs="Arial"/>
        <w:sz w:val="18"/>
        <w:szCs w:val="18"/>
        <w:lang w:val="et-EE"/>
      </w:rPr>
      <w:t>8976</w:t>
    </w:r>
    <w:r w:rsidRPr="00DD0CAD">
      <w:rPr>
        <w:rFonts w:ascii="Arial" w:hAnsi="Arial" w:cs="Arial"/>
        <w:sz w:val="18"/>
        <w:szCs w:val="18"/>
        <w:lang w:val="et-EE"/>
      </w:rPr>
      <w:t xml:space="preserve">P; </w:t>
    </w:r>
    <w:r w:rsidRPr="005972C8">
      <w:rPr>
        <w:rFonts w:ascii="Arial" w:hAnsi="Arial" w:cs="Arial"/>
        <w:b/>
        <w:bCs/>
        <w:sz w:val="18"/>
        <w:szCs w:val="18"/>
        <w:lang w:val="et-EE"/>
      </w:rPr>
      <w:t>Staadium:</w:t>
    </w:r>
    <w:r w:rsidR="001C7563">
      <w:rPr>
        <w:rFonts w:ascii="Arial" w:hAnsi="Arial" w:cs="Arial"/>
        <w:sz w:val="18"/>
        <w:szCs w:val="18"/>
        <w:lang w:val="et-EE"/>
      </w:rPr>
      <w:t xml:space="preserve"> Eel</w:t>
    </w:r>
    <w:r w:rsidRPr="00DD0CAD">
      <w:rPr>
        <w:rFonts w:ascii="Arial" w:hAnsi="Arial" w:cs="Arial"/>
        <w:sz w:val="18"/>
        <w:szCs w:val="18"/>
        <w:lang w:val="et-EE"/>
      </w:rPr>
      <w:t>projekt</w:t>
    </w:r>
  </w:p>
  <w:p w14:paraId="15205BE6" w14:textId="2C146E8E" w:rsidR="00600169" w:rsidRDefault="00FD0FFA" w:rsidP="00035401">
    <w:pPr>
      <w:pBdr>
        <w:bottom w:val="double" w:sz="4" w:space="1" w:color="auto"/>
      </w:pBdr>
      <w:spacing w:after="0"/>
      <w:jc w:val="left"/>
      <w:rPr>
        <w:rFonts w:ascii="Arial" w:hAnsi="Arial" w:cs="Arial"/>
        <w:bCs/>
        <w:sz w:val="18"/>
        <w:szCs w:val="18"/>
        <w:lang w:val="et-EE"/>
      </w:rPr>
    </w:pPr>
    <w:r w:rsidRPr="00DD0CAD">
      <w:rPr>
        <w:rFonts w:ascii="Arial" w:hAnsi="Arial" w:cs="Arial"/>
        <w:b/>
        <w:sz w:val="18"/>
        <w:szCs w:val="18"/>
        <w:lang w:val="et-EE"/>
      </w:rPr>
      <w:t xml:space="preserve">Töö nimetus: </w:t>
    </w:r>
    <w:r w:rsidR="00121FE7" w:rsidRPr="00121FE7">
      <w:rPr>
        <w:rFonts w:ascii="Arial" w:hAnsi="Arial" w:cs="Arial"/>
        <w:bCs/>
        <w:sz w:val="18"/>
        <w:szCs w:val="18"/>
        <w:lang w:val="et-EE"/>
      </w:rPr>
      <w:t xml:space="preserve">Passiivse elektroonilise side juurdepääsuvõrgu rajamine, </w:t>
    </w:r>
    <w:r w:rsidR="005432AA" w:rsidRPr="005432AA">
      <w:rPr>
        <w:rFonts w:ascii="Arial" w:hAnsi="Arial" w:cs="Arial"/>
        <w:bCs/>
        <w:sz w:val="18"/>
        <w:szCs w:val="18"/>
        <w:lang w:val="et-EE"/>
      </w:rPr>
      <w:t>Võru maakond, Antsla vald, Vana-Antsla alevik</w:t>
    </w:r>
  </w:p>
  <w:p w14:paraId="7AB4FCAB" w14:textId="4CC5F953" w:rsidR="007E7401" w:rsidRPr="00FD0FFA" w:rsidRDefault="00FD0FFA" w:rsidP="00035401">
    <w:pPr>
      <w:pBdr>
        <w:bottom w:val="double" w:sz="4" w:space="1" w:color="auto"/>
      </w:pBdr>
      <w:spacing w:after="0"/>
      <w:jc w:val="left"/>
      <w:rPr>
        <w:rFonts w:ascii="Arial" w:hAnsi="Arial" w:cs="Arial"/>
        <w:sz w:val="18"/>
        <w:szCs w:val="18"/>
        <w:lang w:val="et-EE"/>
      </w:rPr>
    </w:pPr>
    <w:r w:rsidRPr="00DD0CAD">
      <w:rPr>
        <w:rFonts w:ascii="Arial" w:hAnsi="Arial" w:cs="Arial"/>
        <w:b/>
        <w:sz w:val="18"/>
        <w:szCs w:val="18"/>
        <w:lang w:val="et-EE"/>
      </w:rPr>
      <w:t>Tellija:</w:t>
    </w:r>
    <w:r w:rsidRPr="00DD0CAD">
      <w:rPr>
        <w:rFonts w:ascii="Arial" w:hAnsi="Arial" w:cs="Arial"/>
        <w:sz w:val="18"/>
        <w:szCs w:val="18"/>
        <w:lang w:val="et-EE"/>
      </w:rPr>
      <w:t xml:space="preserve"> </w:t>
    </w:r>
    <w:r w:rsidR="00E451D1">
      <w:rPr>
        <w:rFonts w:ascii="Arial" w:hAnsi="Arial" w:cs="Arial"/>
        <w:sz w:val="18"/>
        <w:szCs w:val="18"/>
        <w:lang w:val="et-EE"/>
      </w:rPr>
      <w:t>E</w:t>
    </w:r>
    <w:r w:rsidR="00D53EFC">
      <w:rPr>
        <w:rFonts w:ascii="Arial" w:hAnsi="Arial" w:cs="Arial"/>
        <w:sz w:val="18"/>
        <w:szCs w:val="18"/>
        <w:lang w:val="et-EE"/>
      </w:rPr>
      <w:t>nefit Connect OÜ</w:t>
    </w:r>
    <w:r w:rsidR="00E451D1">
      <w:rPr>
        <w:rFonts w:ascii="Arial" w:hAnsi="Arial" w:cs="Arial"/>
        <w:sz w:val="18"/>
        <w:szCs w:val="18"/>
        <w:lang w:val="et-EE"/>
      </w:rPr>
      <w:t xml:space="preserve"> </w:t>
    </w:r>
    <w:r w:rsidRPr="00DD0CAD">
      <w:rPr>
        <w:rFonts w:ascii="Arial" w:hAnsi="Arial" w:cs="Arial"/>
        <w:b/>
        <w:sz w:val="18"/>
        <w:szCs w:val="18"/>
        <w:lang w:val="et-EE"/>
      </w:rPr>
      <w:t>Tellimuse kood:</w:t>
    </w:r>
    <w:r w:rsidRPr="00DD0CAD">
      <w:rPr>
        <w:rFonts w:ascii="Arial" w:hAnsi="Arial" w:cs="Arial"/>
        <w:sz w:val="18"/>
        <w:szCs w:val="18"/>
        <w:lang w:val="et-EE"/>
      </w:rPr>
      <w:t xml:space="preserve"> </w:t>
    </w:r>
    <w:r w:rsidR="00E451D1">
      <w:rPr>
        <w:rFonts w:ascii="Arial" w:hAnsi="Arial" w:cs="Arial"/>
        <w:sz w:val="18"/>
        <w:szCs w:val="18"/>
      </w:rPr>
      <w:t>VT</w:t>
    </w:r>
    <w:bookmarkEnd w:id="3"/>
    <w:bookmarkEnd w:id="4"/>
    <w:bookmarkEnd w:id="5"/>
    <w:bookmarkEnd w:id="6"/>
    <w:r w:rsidR="00D53EFC">
      <w:rPr>
        <w:rFonts w:ascii="Arial" w:hAnsi="Arial" w:cs="Arial"/>
        <w:sz w:val="18"/>
        <w:szCs w:val="18"/>
      </w:rPr>
      <w:t>1</w:t>
    </w:r>
    <w:bookmarkEnd w:id="7"/>
    <w:bookmarkEnd w:id="8"/>
    <w:r w:rsidR="005432AA">
      <w:rPr>
        <w:rFonts w:ascii="Arial" w:hAnsi="Arial" w:cs="Arial"/>
        <w:sz w:val="18"/>
        <w:szCs w:val="18"/>
      </w:rPr>
      <w:t>589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406E"/>
    <w:multiLevelType w:val="hybridMultilevel"/>
    <w:tmpl w:val="F9143856"/>
    <w:lvl w:ilvl="0" w:tplc="BA5E42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000000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7F06"/>
    <w:multiLevelType w:val="hybridMultilevel"/>
    <w:tmpl w:val="E01633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0A25"/>
    <w:multiLevelType w:val="hybridMultilevel"/>
    <w:tmpl w:val="A976A7AA"/>
    <w:lvl w:ilvl="0" w:tplc="6B9E1268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06ED0"/>
    <w:multiLevelType w:val="multilevel"/>
    <w:tmpl w:val="A06E17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7E0BA0"/>
    <w:multiLevelType w:val="hybridMultilevel"/>
    <w:tmpl w:val="B832D1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91DB6"/>
    <w:multiLevelType w:val="hybridMultilevel"/>
    <w:tmpl w:val="1F8C8C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55A9C"/>
    <w:multiLevelType w:val="hybridMultilevel"/>
    <w:tmpl w:val="BE16CF72"/>
    <w:lvl w:ilvl="0" w:tplc="F716AA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997884"/>
    <w:multiLevelType w:val="hybridMultilevel"/>
    <w:tmpl w:val="53A8B45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351664"/>
    <w:multiLevelType w:val="hybridMultilevel"/>
    <w:tmpl w:val="2AEC109A"/>
    <w:lvl w:ilvl="0" w:tplc="6862DE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716C3"/>
    <w:multiLevelType w:val="hybridMultilevel"/>
    <w:tmpl w:val="D2C68F1E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64C44"/>
    <w:multiLevelType w:val="hybridMultilevel"/>
    <w:tmpl w:val="3CBEC8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63238"/>
    <w:multiLevelType w:val="hybridMultilevel"/>
    <w:tmpl w:val="EE1EBA72"/>
    <w:lvl w:ilvl="0" w:tplc="4050B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96824AF"/>
    <w:multiLevelType w:val="hybridMultilevel"/>
    <w:tmpl w:val="2A661752"/>
    <w:lvl w:ilvl="0" w:tplc="064E48C6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D5EFC"/>
    <w:multiLevelType w:val="hybridMultilevel"/>
    <w:tmpl w:val="94C4A24E"/>
    <w:lvl w:ilvl="0" w:tplc="EDDEF55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30CA1"/>
    <w:multiLevelType w:val="hybridMultilevel"/>
    <w:tmpl w:val="5D7E32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2506E"/>
    <w:multiLevelType w:val="hybridMultilevel"/>
    <w:tmpl w:val="CA76B3E8"/>
    <w:lvl w:ilvl="0" w:tplc="F716AA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AF062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2E2703"/>
    <w:multiLevelType w:val="hybridMultilevel"/>
    <w:tmpl w:val="4B600F80"/>
    <w:lvl w:ilvl="0" w:tplc="F716AA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93746BC8">
      <w:start w:val="1"/>
      <w:numFmt w:val="bullet"/>
      <w:lvlText w:val=""/>
      <w:lvlJc w:val="left"/>
      <w:pPr>
        <w:tabs>
          <w:tab w:val="num" w:pos="2127"/>
        </w:tabs>
        <w:ind w:left="1843" w:firstLine="284"/>
      </w:pPr>
      <w:rPr>
        <w:rFonts w:ascii="Symbol" w:hAnsi="Symbol" w:hint="default"/>
        <w:color w:val="auto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9D4652"/>
    <w:multiLevelType w:val="multilevel"/>
    <w:tmpl w:val="EA601F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977F6F"/>
    <w:multiLevelType w:val="hybridMultilevel"/>
    <w:tmpl w:val="47D045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936FC"/>
    <w:multiLevelType w:val="hybridMultilevel"/>
    <w:tmpl w:val="6412A2DA"/>
    <w:lvl w:ilvl="0" w:tplc="AF0623A2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77ABA"/>
    <w:multiLevelType w:val="hybridMultilevel"/>
    <w:tmpl w:val="1EE4573E"/>
    <w:lvl w:ilvl="0" w:tplc="5002EF38">
      <w:start w:val="1"/>
      <w:numFmt w:val="bullet"/>
      <w:lvlText w:val=""/>
      <w:lvlJc w:val="left"/>
      <w:pPr>
        <w:tabs>
          <w:tab w:val="num" w:pos="454"/>
        </w:tabs>
        <w:ind w:left="567" w:hanging="397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87AFD"/>
    <w:multiLevelType w:val="multilevel"/>
    <w:tmpl w:val="1DA2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47226"/>
    <w:multiLevelType w:val="hybridMultilevel"/>
    <w:tmpl w:val="B78C27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8698B"/>
    <w:multiLevelType w:val="hybridMultilevel"/>
    <w:tmpl w:val="8F1211BE"/>
    <w:lvl w:ilvl="0" w:tplc="C9A2F9FE">
      <w:start w:val="1"/>
      <w:numFmt w:val="bullet"/>
      <w:lvlText w:val="–"/>
      <w:lvlJc w:val="right"/>
      <w:pPr>
        <w:ind w:left="1440" w:hanging="360"/>
      </w:pPr>
      <w:rPr>
        <w:rFonts w:ascii="Calibri" w:hAnsi="Calibri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F55C32"/>
    <w:multiLevelType w:val="hybridMultilevel"/>
    <w:tmpl w:val="BB30A5E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63C72"/>
    <w:multiLevelType w:val="hybridMultilevel"/>
    <w:tmpl w:val="7A9C30D8"/>
    <w:lvl w:ilvl="0" w:tplc="9EE64E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7432B6"/>
    <w:multiLevelType w:val="hybridMultilevel"/>
    <w:tmpl w:val="B832D1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16F8C"/>
    <w:multiLevelType w:val="hybridMultilevel"/>
    <w:tmpl w:val="029EB56A"/>
    <w:lvl w:ilvl="0" w:tplc="5C1AD6D2">
      <w:start w:val="1"/>
      <w:numFmt w:val="bullet"/>
      <w:lvlText w:val="–"/>
      <w:lvlJc w:val="left"/>
      <w:pPr>
        <w:ind w:left="1353" w:hanging="360"/>
      </w:pPr>
      <w:rPr>
        <w:rFonts w:ascii="Calibri" w:hAnsi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59372E"/>
    <w:multiLevelType w:val="hybridMultilevel"/>
    <w:tmpl w:val="1DA24B98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74DF8"/>
    <w:multiLevelType w:val="hybridMultilevel"/>
    <w:tmpl w:val="D98682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F45E7"/>
    <w:multiLevelType w:val="hybridMultilevel"/>
    <w:tmpl w:val="D28E49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96224"/>
    <w:multiLevelType w:val="multilevel"/>
    <w:tmpl w:val="02EA34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7537E3"/>
    <w:multiLevelType w:val="hybridMultilevel"/>
    <w:tmpl w:val="6E344E6C"/>
    <w:lvl w:ilvl="0" w:tplc="9EE64E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BC0CC3"/>
    <w:multiLevelType w:val="hybridMultilevel"/>
    <w:tmpl w:val="7E809A96"/>
    <w:lvl w:ilvl="0" w:tplc="6944F4A4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E120B"/>
    <w:multiLevelType w:val="multilevel"/>
    <w:tmpl w:val="E42A9AF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A536CD"/>
    <w:multiLevelType w:val="hybridMultilevel"/>
    <w:tmpl w:val="0A8C14BE"/>
    <w:lvl w:ilvl="0" w:tplc="F716AA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986E00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555B11"/>
    <w:multiLevelType w:val="multilevel"/>
    <w:tmpl w:val="5C14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CC2888"/>
    <w:multiLevelType w:val="hybridMultilevel"/>
    <w:tmpl w:val="5914D6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3721E"/>
    <w:multiLevelType w:val="multilevel"/>
    <w:tmpl w:val="CEE81E2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762838"/>
    <w:multiLevelType w:val="multilevel"/>
    <w:tmpl w:val="FE2EED10"/>
    <w:lvl w:ilvl="0">
      <w:start w:val="1"/>
      <w:numFmt w:val="decimal"/>
      <w:pStyle w:val="Heading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7C4659DF"/>
    <w:multiLevelType w:val="hybridMultilevel"/>
    <w:tmpl w:val="0EC2A8A0"/>
    <w:lvl w:ilvl="0" w:tplc="5002EF38">
      <w:start w:val="1"/>
      <w:numFmt w:val="bullet"/>
      <w:lvlText w:val=""/>
      <w:lvlJc w:val="left"/>
      <w:pPr>
        <w:tabs>
          <w:tab w:val="num" w:pos="454"/>
        </w:tabs>
        <w:ind w:left="567" w:hanging="397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6"/>
  </w:num>
  <w:num w:numId="3">
    <w:abstractNumId w:val="17"/>
  </w:num>
  <w:num w:numId="4">
    <w:abstractNumId w:val="31"/>
  </w:num>
  <w:num w:numId="5">
    <w:abstractNumId w:val="32"/>
  </w:num>
  <w:num w:numId="6">
    <w:abstractNumId w:val="28"/>
  </w:num>
  <w:num w:numId="7">
    <w:abstractNumId w:val="35"/>
  </w:num>
  <w:num w:numId="8">
    <w:abstractNumId w:val="3"/>
  </w:num>
  <w:num w:numId="9">
    <w:abstractNumId w:val="21"/>
  </w:num>
  <w:num w:numId="10">
    <w:abstractNumId w:val="2"/>
  </w:num>
  <w:num w:numId="11">
    <w:abstractNumId w:val="34"/>
  </w:num>
  <w:num w:numId="12">
    <w:abstractNumId w:val="38"/>
  </w:num>
  <w:num w:numId="13">
    <w:abstractNumId w:val="12"/>
  </w:num>
  <w:num w:numId="14">
    <w:abstractNumId w:val="20"/>
  </w:num>
  <w:num w:numId="15">
    <w:abstractNumId w:val="40"/>
  </w:num>
  <w:num w:numId="16">
    <w:abstractNumId w:val="19"/>
  </w:num>
  <w:num w:numId="17">
    <w:abstractNumId w:val="13"/>
  </w:num>
  <w:num w:numId="18">
    <w:abstractNumId w:val="33"/>
  </w:num>
  <w:num w:numId="19">
    <w:abstractNumId w:val="15"/>
  </w:num>
  <w:num w:numId="20">
    <w:abstractNumId w:val="16"/>
  </w:num>
  <w:num w:numId="21">
    <w:abstractNumId w:val="6"/>
  </w:num>
  <w:num w:numId="22">
    <w:abstractNumId w:val="39"/>
  </w:num>
  <w:num w:numId="23">
    <w:abstractNumId w:val="24"/>
  </w:num>
  <w:num w:numId="24">
    <w:abstractNumId w:val="14"/>
  </w:num>
  <w:num w:numId="25">
    <w:abstractNumId w:val="27"/>
  </w:num>
  <w:num w:numId="26">
    <w:abstractNumId w:val="10"/>
  </w:num>
  <w:num w:numId="27">
    <w:abstractNumId w:val="11"/>
  </w:num>
  <w:num w:numId="28">
    <w:abstractNumId w:val="39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5"/>
  </w:num>
  <w:num w:numId="32">
    <w:abstractNumId w:val="39"/>
    <w:lvlOverride w:ilvl="0">
      <w:startOverride w:val="7"/>
    </w:lvlOverride>
  </w:num>
  <w:num w:numId="33">
    <w:abstractNumId w:val="4"/>
  </w:num>
  <w:num w:numId="34">
    <w:abstractNumId w:val="26"/>
  </w:num>
  <w:num w:numId="35">
    <w:abstractNumId w:val="8"/>
  </w:num>
  <w:num w:numId="36">
    <w:abstractNumId w:val="39"/>
    <w:lvlOverride w:ilvl="0">
      <w:startOverride w:val="4"/>
    </w:lvlOverride>
  </w:num>
  <w:num w:numId="37">
    <w:abstractNumId w:val="23"/>
  </w:num>
  <w:num w:numId="38">
    <w:abstractNumId w:val="29"/>
  </w:num>
  <w:num w:numId="39">
    <w:abstractNumId w:val="37"/>
  </w:num>
  <w:num w:numId="40">
    <w:abstractNumId w:val="22"/>
  </w:num>
  <w:num w:numId="41">
    <w:abstractNumId w:val="9"/>
  </w:num>
  <w:num w:numId="42">
    <w:abstractNumId w:val="18"/>
  </w:num>
  <w:num w:numId="43">
    <w:abstractNumId w:val="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18"/>
    <w:rsid w:val="000011DF"/>
    <w:rsid w:val="00001562"/>
    <w:rsid w:val="00001CBE"/>
    <w:rsid w:val="00002190"/>
    <w:rsid w:val="00002F17"/>
    <w:rsid w:val="000031DC"/>
    <w:rsid w:val="00003FE5"/>
    <w:rsid w:val="000046B1"/>
    <w:rsid w:val="00004860"/>
    <w:rsid w:val="000057FE"/>
    <w:rsid w:val="000061B2"/>
    <w:rsid w:val="0001161D"/>
    <w:rsid w:val="000130AE"/>
    <w:rsid w:val="000138C4"/>
    <w:rsid w:val="00014527"/>
    <w:rsid w:val="00017E83"/>
    <w:rsid w:val="00020691"/>
    <w:rsid w:val="000209CD"/>
    <w:rsid w:val="00021C8F"/>
    <w:rsid w:val="000229FF"/>
    <w:rsid w:val="00022AA1"/>
    <w:rsid w:val="00022CA0"/>
    <w:rsid w:val="00023180"/>
    <w:rsid w:val="000251E1"/>
    <w:rsid w:val="0002628E"/>
    <w:rsid w:val="00027B0B"/>
    <w:rsid w:val="0003105E"/>
    <w:rsid w:val="0003292F"/>
    <w:rsid w:val="00033901"/>
    <w:rsid w:val="00033C5A"/>
    <w:rsid w:val="00035401"/>
    <w:rsid w:val="00036280"/>
    <w:rsid w:val="00036AD7"/>
    <w:rsid w:val="00036F4F"/>
    <w:rsid w:val="00040B1D"/>
    <w:rsid w:val="00040C10"/>
    <w:rsid w:val="00040CB7"/>
    <w:rsid w:val="00041C55"/>
    <w:rsid w:val="00041CE0"/>
    <w:rsid w:val="000434C8"/>
    <w:rsid w:val="00045828"/>
    <w:rsid w:val="00045C72"/>
    <w:rsid w:val="00046FA1"/>
    <w:rsid w:val="000477DA"/>
    <w:rsid w:val="000502AF"/>
    <w:rsid w:val="00050EDF"/>
    <w:rsid w:val="00051C6B"/>
    <w:rsid w:val="0005316A"/>
    <w:rsid w:val="00053206"/>
    <w:rsid w:val="00057566"/>
    <w:rsid w:val="00060538"/>
    <w:rsid w:val="00061382"/>
    <w:rsid w:val="00061F6D"/>
    <w:rsid w:val="00063AFB"/>
    <w:rsid w:val="00064A46"/>
    <w:rsid w:val="00066A38"/>
    <w:rsid w:val="00066CD7"/>
    <w:rsid w:val="00066D69"/>
    <w:rsid w:val="000676C2"/>
    <w:rsid w:val="0007009C"/>
    <w:rsid w:val="0007018A"/>
    <w:rsid w:val="00070D4A"/>
    <w:rsid w:val="000717BC"/>
    <w:rsid w:val="00071B80"/>
    <w:rsid w:val="00071E3C"/>
    <w:rsid w:val="00073658"/>
    <w:rsid w:val="00073CF4"/>
    <w:rsid w:val="0007523F"/>
    <w:rsid w:val="00076A3E"/>
    <w:rsid w:val="00077C6E"/>
    <w:rsid w:val="000802E5"/>
    <w:rsid w:val="00080BE7"/>
    <w:rsid w:val="00081C1F"/>
    <w:rsid w:val="000831E0"/>
    <w:rsid w:val="00083834"/>
    <w:rsid w:val="00083A3F"/>
    <w:rsid w:val="00083AC5"/>
    <w:rsid w:val="000849C0"/>
    <w:rsid w:val="00086F26"/>
    <w:rsid w:val="00091544"/>
    <w:rsid w:val="00094B9A"/>
    <w:rsid w:val="00095C7A"/>
    <w:rsid w:val="00097221"/>
    <w:rsid w:val="000974FA"/>
    <w:rsid w:val="000A0A8D"/>
    <w:rsid w:val="000A1593"/>
    <w:rsid w:val="000A2737"/>
    <w:rsid w:val="000A3D9B"/>
    <w:rsid w:val="000B04AE"/>
    <w:rsid w:val="000B20CA"/>
    <w:rsid w:val="000B48B8"/>
    <w:rsid w:val="000B5434"/>
    <w:rsid w:val="000B69E7"/>
    <w:rsid w:val="000B6AEC"/>
    <w:rsid w:val="000B7794"/>
    <w:rsid w:val="000C46CD"/>
    <w:rsid w:val="000C5C3D"/>
    <w:rsid w:val="000C7ABD"/>
    <w:rsid w:val="000D0A93"/>
    <w:rsid w:val="000D148C"/>
    <w:rsid w:val="000D1DF9"/>
    <w:rsid w:val="000D2F75"/>
    <w:rsid w:val="000E0C04"/>
    <w:rsid w:val="000E1286"/>
    <w:rsid w:val="000E26C8"/>
    <w:rsid w:val="000E4DB5"/>
    <w:rsid w:val="000E5890"/>
    <w:rsid w:val="000F067F"/>
    <w:rsid w:val="000F3625"/>
    <w:rsid w:val="000F3F19"/>
    <w:rsid w:val="000F4562"/>
    <w:rsid w:val="000F5E81"/>
    <w:rsid w:val="000F6E62"/>
    <w:rsid w:val="000F71AB"/>
    <w:rsid w:val="000F7203"/>
    <w:rsid w:val="000F7607"/>
    <w:rsid w:val="000F766D"/>
    <w:rsid w:val="000F7894"/>
    <w:rsid w:val="000F7B4F"/>
    <w:rsid w:val="00101168"/>
    <w:rsid w:val="00101B03"/>
    <w:rsid w:val="0010261D"/>
    <w:rsid w:val="0010320A"/>
    <w:rsid w:val="00105BF6"/>
    <w:rsid w:val="001060C3"/>
    <w:rsid w:val="001062F1"/>
    <w:rsid w:val="0011108F"/>
    <w:rsid w:val="00117BED"/>
    <w:rsid w:val="00121FE7"/>
    <w:rsid w:val="0012208F"/>
    <w:rsid w:val="00122A76"/>
    <w:rsid w:val="00122CBE"/>
    <w:rsid w:val="00122CD2"/>
    <w:rsid w:val="001233C9"/>
    <w:rsid w:val="0012415D"/>
    <w:rsid w:val="00125361"/>
    <w:rsid w:val="001303BE"/>
    <w:rsid w:val="00130D78"/>
    <w:rsid w:val="00133141"/>
    <w:rsid w:val="001341DA"/>
    <w:rsid w:val="0013598B"/>
    <w:rsid w:val="00135E0E"/>
    <w:rsid w:val="00136A4C"/>
    <w:rsid w:val="00141352"/>
    <w:rsid w:val="00141A0A"/>
    <w:rsid w:val="00141FD3"/>
    <w:rsid w:val="001429D6"/>
    <w:rsid w:val="00143651"/>
    <w:rsid w:val="001444C2"/>
    <w:rsid w:val="001461C2"/>
    <w:rsid w:val="001466B4"/>
    <w:rsid w:val="001527D5"/>
    <w:rsid w:val="001550F3"/>
    <w:rsid w:val="0015538D"/>
    <w:rsid w:val="00155D45"/>
    <w:rsid w:val="00160019"/>
    <w:rsid w:val="001600DA"/>
    <w:rsid w:val="00161C5A"/>
    <w:rsid w:val="00165AF1"/>
    <w:rsid w:val="001668B3"/>
    <w:rsid w:val="001669B2"/>
    <w:rsid w:val="00171071"/>
    <w:rsid w:val="00171B22"/>
    <w:rsid w:val="0017309F"/>
    <w:rsid w:val="001742C6"/>
    <w:rsid w:val="001749C5"/>
    <w:rsid w:val="00174F78"/>
    <w:rsid w:val="001750EC"/>
    <w:rsid w:val="001754FC"/>
    <w:rsid w:val="001759AB"/>
    <w:rsid w:val="00175A70"/>
    <w:rsid w:val="001775DD"/>
    <w:rsid w:val="00182FC8"/>
    <w:rsid w:val="001846F8"/>
    <w:rsid w:val="00185747"/>
    <w:rsid w:val="00185850"/>
    <w:rsid w:val="00186143"/>
    <w:rsid w:val="0018644B"/>
    <w:rsid w:val="00186460"/>
    <w:rsid w:val="0019308D"/>
    <w:rsid w:val="001966D4"/>
    <w:rsid w:val="001A030C"/>
    <w:rsid w:val="001A164A"/>
    <w:rsid w:val="001A2ACC"/>
    <w:rsid w:val="001A2CFF"/>
    <w:rsid w:val="001A364B"/>
    <w:rsid w:val="001A4A9D"/>
    <w:rsid w:val="001A54EC"/>
    <w:rsid w:val="001B01CD"/>
    <w:rsid w:val="001B206D"/>
    <w:rsid w:val="001B2C59"/>
    <w:rsid w:val="001B42CD"/>
    <w:rsid w:val="001B4C75"/>
    <w:rsid w:val="001B59F9"/>
    <w:rsid w:val="001B6BE2"/>
    <w:rsid w:val="001B728B"/>
    <w:rsid w:val="001B7BF4"/>
    <w:rsid w:val="001C1F37"/>
    <w:rsid w:val="001C25BB"/>
    <w:rsid w:val="001C3057"/>
    <w:rsid w:val="001C40C5"/>
    <w:rsid w:val="001C521F"/>
    <w:rsid w:val="001C6472"/>
    <w:rsid w:val="001C6551"/>
    <w:rsid w:val="001C7563"/>
    <w:rsid w:val="001C7602"/>
    <w:rsid w:val="001C765E"/>
    <w:rsid w:val="001D0002"/>
    <w:rsid w:val="001D00F2"/>
    <w:rsid w:val="001D481F"/>
    <w:rsid w:val="001D549A"/>
    <w:rsid w:val="001E3320"/>
    <w:rsid w:val="001E378F"/>
    <w:rsid w:val="001E3B23"/>
    <w:rsid w:val="001E5124"/>
    <w:rsid w:val="001E623A"/>
    <w:rsid w:val="001E78FA"/>
    <w:rsid w:val="001F09EB"/>
    <w:rsid w:val="001F1CFA"/>
    <w:rsid w:val="001F2254"/>
    <w:rsid w:val="001F2F0D"/>
    <w:rsid w:val="001F3099"/>
    <w:rsid w:val="001F5F75"/>
    <w:rsid w:val="001F6750"/>
    <w:rsid w:val="001F70C2"/>
    <w:rsid w:val="002002BA"/>
    <w:rsid w:val="00204BC3"/>
    <w:rsid w:val="0020549E"/>
    <w:rsid w:val="00205F7B"/>
    <w:rsid w:val="00206FBC"/>
    <w:rsid w:val="002106D5"/>
    <w:rsid w:val="002106E8"/>
    <w:rsid w:val="002112F0"/>
    <w:rsid w:val="00212B6F"/>
    <w:rsid w:val="00216512"/>
    <w:rsid w:val="002201E3"/>
    <w:rsid w:val="00220700"/>
    <w:rsid w:val="00220840"/>
    <w:rsid w:val="00220928"/>
    <w:rsid w:val="0022215F"/>
    <w:rsid w:val="00223C1B"/>
    <w:rsid w:val="002240F7"/>
    <w:rsid w:val="002244DE"/>
    <w:rsid w:val="002258F3"/>
    <w:rsid w:val="002266B0"/>
    <w:rsid w:val="0023390C"/>
    <w:rsid w:val="00233F15"/>
    <w:rsid w:val="00234A54"/>
    <w:rsid w:val="00234B0A"/>
    <w:rsid w:val="00235B7A"/>
    <w:rsid w:val="002361C2"/>
    <w:rsid w:val="00237FC3"/>
    <w:rsid w:val="00242A48"/>
    <w:rsid w:val="00245720"/>
    <w:rsid w:val="00245C39"/>
    <w:rsid w:val="002464B2"/>
    <w:rsid w:val="002468CF"/>
    <w:rsid w:val="00246EE4"/>
    <w:rsid w:val="00250974"/>
    <w:rsid w:val="002511A1"/>
    <w:rsid w:val="0025179E"/>
    <w:rsid w:val="00252BA4"/>
    <w:rsid w:val="00253913"/>
    <w:rsid w:val="00253CCB"/>
    <w:rsid w:val="002545B4"/>
    <w:rsid w:val="002545F8"/>
    <w:rsid w:val="00254C4A"/>
    <w:rsid w:val="0025639B"/>
    <w:rsid w:val="00256E66"/>
    <w:rsid w:val="002574A6"/>
    <w:rsid w:val="002611B2"/>
    <w:rsid w:val="00261394"/>
    <w:rsid w:val="002622ED"/>
    <w:rsid w:val="00262BAB"/>
    <w:rsid w:val="00264349"/>
    <w:rsid w:val="00264F28"/>
    <w:rsid w:val="00266A12"/>
    <w:rsid w:val="00266E92"/>
    <w:rsid w:val="002705F6"/>
    <w:rsid w:val="002737AD"/>
    <w:rsid w:val="002748FA"/>
    <w:rsid w:val="00274B1A"/>
    <w:rsid w:val="00277A11"/>
    <w:rsid w:val="002800C6"/>
    <w:rsid w:val="00281E1D"/>
    <w:rsid w:val="002827B9"/>
    <w:rsid w:val="00287D51"/>
    <w:rsid w:val="002939DD"/>
    <w:rsid w:val="002942BB"/>
    <w:rsid w:val="002945F2"/>
    <w:rsid w:val="00294927"/>
    <w:rsid w:val="002A3141"/>
    <w:rsid w:val="002A64A1"/>
    <w:rsid w:val="002B37AD"/>
    <w:rsid w:val="002B6AB1"/>
    <w:rsid w:val="002B79C1"/>
    <w:rsid w:val="002B7F5B"/>
    <w:rsid w:val="002C150D"/>
    <w:rsid w:val="002C185D"/>
    <w:rsid w:val="002C3E2D"/>
    <w:rsid w:val="002C57E8"/>
    <w:rsid w:val="002C6014"/>
    <w:rsid w:val="002D1B81"/>
    <w:rsid w:val="002D1CA9"/>
    <w:rsid w:val="002D1E2E"/>
    <w:rsid w:val="002D267A"/>
    <w:rsid w:val="002D5911"/>
    <w:rsid w:val="002D60C6"/>
    <w:rsid w:val="002D77FF"/>
    <w:rsid w:val="002E12AA"/>
    <w:rsid w:val="002E3376"/>
    <w:rsid w:val="002E3F72"/>
    <w:rsid w:val="002F1691"/>
    <w:rsid w:val="002F1844"/>
    <w:rsid w:val="002F1953"/>
    <w:rsid w:val="002F20C1"/>
    <w:rsid w:val="002F54E8"/>
    <w:rsid w:val="002F624B"/>
    <w:rsid w:val="0030096D"/>
    <w:rsid w:val="003017FB"/>
    <w:rsid w:val="0030385B"/>
    <w:rsid w:val="00304333"/>
    <w:rsid w:val="00307527"/>
    <w:rsid w:val="00307E61"/>
    <w:rsid w:val="00311940"/>
    <w:rsid w:val="003158A7"/>
    <w:rsid w:val="003165FA"/>
    <w:rsid w:val="0031682D"/>
    <w:rsid w:val="00317887"/>
    <w:rsid w:val="00317C8E"/>
    <w:rsid w:val="003200D8"/>
    <w:rsid w:val="00320D11"/>
    <w:rsid w:val="00322B26"/>
    <w:rsid w:val="003231A9"/>
    <w:rsid w:val="003232BC"/>
    <w:rsid w:val="00323A44"/>
    <w:rsid w:val="003243EB"/>
    <w:rsid w:val="00327D18"/>
    <w:rsid w:val="0033107B"/>
    <w:rsid w:val="003317E0"/>
    <w:rsid w:val="00331A4B"/>
    <w:rsid w:val="00332617"/>
    <w:rsid w:val="0033313C"/>
    <w:rsid w:val="003355FB"/>
    <w:rsid w:val="00336C4D"/>
    <w:rsid w:val="00340768"/>
    <w:rsid w:val="00341A91"/>
    <w:rsid w:val="00342938"/>
    <w:rsid w:val="00343448"/>
    <w:rsid w:val="0034363A"/>
    <w:rsid w:val="00343698"/>
    <w:rsid w:val="00343869"/>
    <w:rsid w:val="003452BD"/>
    <w:rsid w:val="00345F46"/>
    <w:rsid w:val="00361115"/>
    <w:rsid w:val="00361A1D"/>
    <w:rsid w:val="00362D18"/>
    <w:rsid w:val="0036302A"/>
    <w:rsid w:val="003639D1"/>
    <w:rsid w:val="00364053"/>
    <w:rsid w:val="00366562"/>
    <w:rsid w:val="00367801"/>
    <w:rsid w:val="0036797A"/>
    <w:rsid w:val="00371A34"/>
    <w:rsid w:val="00371C1C"/>
    <w:rsid w:val="003730E2"/>
    <w:rsid w:val="00373DB2"/>
    <w:rsid w:val="00373F7A"/>
    <w:rsid w:val="0037504C"/>
    <w:rsid w:val="00376B7F"/>
    <w:rsid w:val="00385953"/>
    <w:rsid w:val="0038782D"/>
    <w:rsid w:val="003926E0"/>
    <w:rsid w:val="00392CE0"/>
    <w:rsid w:val="003944EE"/>
    <w:rsid w:val="00395D3D"/>
    <w:rsid w:val="00397A78"/>
    <w:rsid w:val="003A1AC5"/>
    <w:rsid w:val="003A3753"/>
    <w:rsid w:val="003A5169"/>
    <w:rsid w:val="003A563C"/>
    <w:rsid w:val="003A5DDD"/>
    <w:rsid w:val="003A6CC1"/>
    <w:rsid w:val="003A6F98"/>
    <w:rsid w:val="003A7602"/>
    <w:rsid w:val="003B5A44"/>
    <w:rsid w:val="003B5B0B"/>
    <w:rsid w:val="003B6584"/>
    <w:rsid w:val="003B7775"/>
    <w:rsid w:val="003C19A7"/>
    <w:rsid w:val="003C7E6A"/>
    <w:rsid w:val="003D0364"/>
    <w:rsid w:val="003D0F99"/>
    <w:rsid w:val="003D100B"/>
    <w:rsid w:val="003D2DC2"/>
    <w:rsid w:val="003D3443"/>
    <w:rsid w:val="003D4B4F"/>
    <w:rsid w:val="003E0245"/>
    <w:rsid w:val="003E308E"/>
    <w:rsid w:val="003E378F"/>
    <w:rsid w:val="003E46E8"/>
    <w:rsid w:val="003E572D"/>
    <w:rsid w:val="003E5D29"/>
    <w:rsid w:val="003E63B4"/>
    <w:rsid w:val="003E7158"/>
    <w:rsid w:val="003E79AC"/>
    <w:rsid w:val="003F0B4E"/>
    <w:rsid w:val="003F35FB"/>
    <w:rsid w:val="003F3ACD"/>
    <w:rsid w:val="003F4275"/>
    <w:rsid w:val="003F768C"/>
    <w:rsid w:val="004000E3"/>
    <w:rsid w:val="00400D39"/>
    <w:rsid w:val="0040183C"/>
    <w:rsid w:val="00402BD1"/>
    <w:rsid w:val="004033C3"/>
    <w:rsid w:val="00403A64"/>
    <w:rsid w:val="00404C8F"/>
    <w:rsid w:val="004054D1"/>
    <w:rsid w:val="00405C57"/>
    <w:rsid w:val="0040706F"/>
    <w:rsid w:val="004123AE"/>
    <w:rsid w:val="004128F0"/>
    <w:rsid w:val="00412B62"/>
    <w:rsid w:val="00413267"/>
    <w:rsid w:val="0041400F"/>
    <w:rsid w:val="00414B54"/>
    <w:rsid w:val="00417AA6"/>
    <w:rsid w:val="004241EF"/>
    <w:rsid w:val="0042436D"/>
    <w:rsid w:val="00424402"/>
    <w:rsid w:val="00430B3B"/>
    <w:rsid w:val="004323B3"/>
    <w:rsid w:val="00433EFC"/>
    <w:rsid w:val="00435927"/>
    <w:rsid w:val="00435DF7"/>
    <w:rsid w:val="0044194B"/>
    <w:rsid w:val="004473B1"/>
    <w:rsid w:val="004475E2"/>
    <w:rsid w:val="00450E6C"/>
    <w:rsid w:val="004527D9"/>
    <w:rsid w:val="00452FCB"/>
    <w:rsid w:val="00453451"/>
    <w:rsid w:val="00457CA7"/>
    <w:rsid w:val="0046003C"/>
    <w:rsid w:val="004601AC"/>
    <w:rsid w:val="00461170"/>
    <w:rsid w:val="00463789"/>
    <w:rsid w:val="00465401"/>
    <w:rsid w:val="00465B28"/>
    <w:rsid w:val="004679B5"/>
    <w:rsid w:val="00470730"/>
    <w:rsid w:val="00471133"/>
    <w:rsid w:val="00471617"/>
    <w:rsid w:val="00471DBF"/>
    <w:rsid w:val="00471F3F"/>
    <w:rsid w:val="00472AAD"/>
    <w:rsid w:val="0047421C"/>
    <w:rsid w:val="00474BF0"/>
    <w:rsid w:val="00475798"/>
    <w:rsid w:val="00475C3D"/>
    <w:rsid w:val="00476466"/>
    <w:rsid w:val="00476729"/>
    <w:rsid w:val="00482FDF"/>
    <w:rsid w:val="0048370A"/>
    <w:rsid w:val="0048547E"/>
    <w:rsid w:val="00485F7C"/>
    <w:rsid w:val="00487467"/>
    <w:rsid w:val="00487D91"/>
    <w:rsid w:val="00490973"/>
    <w:rsid w:val="004911D3"/>
    <w:rsid w:val="00491E7E"/>
    <w:rsid w:val="00494939"/>
    <w:rsid w:val="00497496"/>
    <w:rsid w:val="004A1558"/>
    <w:rsid w:val="004A15FD"/>
    <w:rsid w:val="004A2D59"/>
    <w:rsid w:val="004A30B4"/>
    <w:rsid w:val="004A32F2"/>
    <w:rsid w:val="004A4D99"/>
    <w:rsid w:val="004A51D8"/>
    <w:rsid w:val="004A6CAF"/>
    <w:rsid w:val="004A74B5"/>
    <w:rsid w:val="004B02AA"/>
    <w:rsid w:val="004B068D"/>
    <w:rsid w:val="004B1804"/>
    <w:rsid w:val="004B1B54"/>
    <w:rsid w:val="004B3607"/>
    <w:rsid w:val="004B3E0B"/>
    <w:rsid w:val="004B3FFE"/>
    <w:rsid w:val="004B56BE"/>
    <w:rsid w:val="004B59FB"/>
    <w:rsid w:val="004B6871"/>
    <w:rsid w:val="004B6D79"/>
    <w:rsid w:val="004B71A4"/>
    <w:rsid w:val="004B7794"/>
    <w:rsid w:val="004C0536"/>
    <w:rsid w:val="004C241D"/>
    <w:rsid w:val="004C2589"/>
    <w:rsid w:val="004C3CBC"/>
    <w:rsid w:val="004C409E"/>
    <w:rsid w:val="004C449B"/>
    <w:rsid w:val="004C4B98"/>
    <w:rsid w:val="004C58AF"/>
    <w:rsid w:val="004C6112"/>
    <w:rsid w:val="004C7474"/>
    <w:rsid w:val="004D0318"/>
    <w:rsid w:val="004D1ABB"/>
    <w:rsid w:val="004D25BC"/>
    <w:rsid w:val="004D3077"/>
    <w:rsid w:val="004D31B6"/>
    <w:rsid w:val="004D3878"/>
    <w:rsid w:val="004D4C16"/>
    <w:rsid w:val="004D63A1"/>
    <w:rsid w:val="004D7517"/>
    <w:rsid w:val="004D76F7"/>
    <w:rsid w:val="004E100D"/>
    <w:rsid w:val="004E1486"/>
    <w:rsid w:val="004E1B7E"/>
    <w:rsid w:val="004E2DFD"/>
    <w:rsid w:val="004E3ED6"/>
    <w:rsid w:val="004E46DE"/>
    <w:rsid w:val="004E49B7"/>
    <w:rsid w:val="004E4E2E"/>
    <w:rsid w:val="004E587A"/>
    <w:rsid w:val="004E7DC3"/>
    <w:rsid w:val="004F09B4"/>
    <w:rsid w:val="004F0EBB"/>
    <w:rsid w:val="004F0F42"/>
    <w:rsid w:val="004F2AC3"/>
    <w:rsid w:val="004F50CD"/>
    <w:rsid w:val="004F568F"/>
    <w:rsid w:val="004F5F13"/>
    <w:rsid w:val="004F5FD6"/>
    <w:rsid w:val="004F6125"/>
    <w:rsid w:val="004F68F7"/>
    <w:rsid w:val="004F7439"/>
    <w:rsid w:val="00500631"/>
    <w:rsid w:val="00500DB1"/>
    <w:rsid w:val="005016F9"/>
    <w:rsid w:val="00503360"/>
    <w:rsid w:val="00506560"/>
    <w:rsid w:val="00507048"/>
    <w:rsid w:val="005100C8"/>
    <w:rsid w:val="00510205"/>
    <w:rsid w:val="00512C8C"/>
    <w:rsid w:val="00514553"/>
    <w:rsid w:val="00520CF5"/>
    <w:rsid w:val="00521500"/>
    <w:rsid w:val="0052184B"/>
    <w:rsid w:val="00525E0A"/>
    <w:rsid w:val="0052734B"/>
    <w:rsid w:val="00527E4A"/>
    <w:rsid w:val="00530224"/>
    <w:rsid w:val="00530C5A"/>
    <w:rsid w:val="00531190"/>
    <w:rsid w:val="00531D4C"/>
    <w:rsid w:val="00532841"/>
    <w:rsid w:val="00533D6F"/>
    <w:rsid w:val="00534087"/>
    <w:rsid w:val="0053620A"/>
    <w:rsid w:val="0054042A"/>
    <w:rsid w:val="00540811"/>
    <w:rsid w:val="005422DD"/>
    <w:rsid w:val="005432AA"/>
    <w:rsid w:val="00543BF6"/>
    <w:rsid w:val="005444A7"/>
    <w:rsid w:val="005444C7"/>
    <w:rsid w:val="00545064"/>
    <w:rsid w:val="005452C3"/>
    <w:rsid w:val="005461DB"/>
    <w:rsid w:val="00546E7E"/>
    <w:rsid w:val="00547F55"/>
    <w:rsid w:val="005531FE"/>
    <w:rsid w:val="00553525"/>
    <w:rsid w:val="00553A29"/>
    <w:rsid w:val="00553FAB"/>
    <w:rsid w:val="00554763"/>
    <w:rsid w:val="005567FD"/>
    <w:rsid w:val="005611F2"/>
    <w:rsid w:val="00561517"/>
    <w:rsid w:val="00561D7B"/>
    <w:rsid w:val="00565AF7"/>
    <w:rsid w:val="00565CA6"/>
    <w:rsid w:val="00566333"/>
    <w:rsid w:val="00567FEB"/>
    <w:rsid w:val="005700AC"/>
    <w:rsid w:val="00571135"/>
    <w:rsid w:val="0057421B"/>
    <w:rsid w:val="00575A88"/>
    <w:rsid w:val="005761A4"/>
    <w:rsid w:val="00577EFE"/>
    <w:rsid w:val="00580B4D"/>
    <w:rsid w:val="00580F2C"/>
    <w:rsid w:val="00581467"/>
    <w:rsid w:val="00583C4C"/>
    <w:rsid w:val="00584B14"/>
    <w:rsid w:val="00584B8E"/>
    <w:rsid w:val="00584CBA"/>
    <w:rsid w:val="0058738E"/>
    <w:rsid w:val="0059107C"/>
    <w:rsid w:val="0059136A"/>
    <w:rsid w:val="00592827"/>
    <w:rsid w:val="00592B77"/>
    <w:rsid w:val="005972C8"/>
    <w:rsid w:val="005A10A8"/>
    <w:rsid w:val="005A113D"/>
    <w:rsid w:val="005A33A6"/>
    <w:rsid w:val="005A435D"/>
    <w:rsid w:val="005A448A"/>
    <w:rsid w:val="005A5581"/>
    <w:rsid w:val="005A6046"/>
    <w:rsid w:val="005A6A6C"/>
    <w:rsid w:val="005A6AED"/>
    <w:rsid w:val="005A7181"/>
    <w:rsid w:val="005B0CFB"/>
    <w:rsid w:val="005B0DF5"/>
    <w:rsid w:val="005B165E"/>
    <w:rsid w:val="005B2822"/>
    <w:rsid w:val="005B3AEE"/>
    <w:rsid w:val="005B3E31"/>
    <w:rsid w:val="005B3E63"/>
    <w:rsid w:val="005B3E80"/>
    <w:rsid w:val="005B4427"/>
    <w:rsid w:val="005B474A"/>
    <w:rsid w:val="005B5AFE"/>
    <w:rsid w:val="005B73D2"/>
    <w:rsid w:val="005B7F87"/>
    <w:rsid w:val="005C004B"/>
    <w:rsid w:val="005C012C"/>
    <w:rsid w:val="005C19EC"/>
    <w:rsid w:val="005C2A3E"/>
    <w:rsid w:val="005C3627"/>
    <w:rsid w:val="005C4361"/>
    <w:rsid w:val="005C515A"/>
    <w:rsid w:val="005C7253"/>
    <w:rsid w:val="005C74EA"/>
    <w:rsid w:val="005C76C0"/>
    <w:rsid w:val="005D0676"/>
    <w:rsid w:val="005D0EE2"/>
    <w:rsid w:val="005D6484"/>
    <w:rsid w:val="005D765D"/>
    <w:rsid w:val="005E07FC"/>
    <w:rsid w:val="005E09BF"/>
    <w:rsid w:val="005E0A28"/>
    <w:rsid w:val="005E3E6C"/>
    <w:rsid w:val="005E4A76"/>
    <w:rsid w:val="005E4BDA"/>
    <w:rsid w:val="005E4E08"/>
    <w:rsid w:val="005E673B"/>
    <w:rsid w:val="005E6F1C"/>
    <w:rsid w:val="005F0AB2"/>
    <w:rsid w:val="005F1422"/>
    <w:rsid w:val="005F1D40"/>
    <w:rsid w:val="005F44AB"/>
    <w:rsid w:val="005F5082"/>
    <w:rsid w:val="005F52E2"/>
    <w:rsid w:val="005F7F05"/>
    <w:rsid w:val="00600169"/>
    <w:rsid w:val="00600B86"/>
    <w:rsid w:val="006039F6"/>
    <w:rsid w:val="00604B70"/>
    <w:rsid w:val="0060734F"/>
    <w:rsid w:val="006076D4"/>
    <w:rsid w:val="00607886"/>
    <w:rsid w:val="006109DF"/>
    <w:rsid w:val="00610D7F"/>
    <w:rsid w:val="006122CD"/>
    <w:rsid w:val="00613BDE"/>
    <w:rsid w:val="00614A48"/>
    <w:rsid w:val="0061565A"/>
    <w:rsid w:val="00616C58"/>
    <w:rsid w:val="00617D62"/>
    <w:rsid w:val="00620F53"/>
    <w:rsid w:val="006225F4"/>
    <w:rsid w:val="006237D8"/>
    <w:rsid w:val="0062442F"/>
    <w:rsid w:val="0062571F"/>
    <w:rsid w:val="00625881"/>
    <w:rsid w:val="00627AD3"/>
    <w:rsid w:val="00627E4A"/>
    <w:rsid w:val="006303DE"/>
    <w:rsid w:val="006325FE"/>
    <w:rsid w:val="00633A1A"/>
    <w:rsid w:val="00633E5A"/>
    <w:rsid w:val="00635C4A"/>
    <w:rsid w:val="006364AC"/>
    <w:rsid w:val="00637F1F"/>
    <w:rsid w:val="006442E7"/>
    <w:rsid w:val="00644FDB"/>
    <w:rsid w:val="00646478"/>
    <w:rsid w:val="00651EE8"/>
    <w:rsid w:val="00651EEE"/>
    <w:rsid w:val="0065322D"/>
    <w:rsid w:val="0065428E"/>
    <w:rsid w:val="006545EB"/>
    <w:rsid w:val="0065752C"/>
    <w:rsid w:val="00660DA7"/>
    <w:rsid w:val="006611A1"/>
    <w:rsid w:val="00662F46"/>
    <w:rsid w:val="0066422F"/>
    <w:rsid w:val="00665708"/>
    <w:rsid w:val="00665907"/>
    <w:rsid w:val="00665EDD"/>
    <w:rsid w:val="006707ED"/>
    <w:rsid w:val="00671478"/>
    <w:rsid w:val="006716D6"/>
    <w:rsid w:val="00672477"/>
    <w:rsid w:val="00673AEB"/>
    <w:rsid w:val="00673D3C"/>
    <w:rsid w:val="006748A1"/>
    <w:rsid w:val="0067591E"/>
    <w:rsid w:val="006764F8"/>
    <w:rsid w:val="006764FA"/>
    <w:rsid w:val="0067677B"/>
    <w:rsid w:val="00677B6A"/>
    <w:rsid w:val="00681AA8"/>
    <w:rsid w:val="00683890"/>
    <w:rsid w:val="006851DD"/>
    <w:rsid w:val="006858AA"/>
    <w:rsid w:val="00686597"/>
    <w:rsid w:val="00686AC9"/>
    <w:rsid w:val="00690755"/>
    <w:rsid w:val="00690CDE"/>
    <w:rsid w:val="00691341"/>
    <w:rsid w:val="00692470"/>
    <w:rsid w:val="00692C5D"/>
    <w:rsid w:val="0069358C"/>
    <w:rsid w:val="00694135"/>
    <w:rsid w:val="0069444D"/>
    <w:rsid w:val="006953D9"/>
    <w:rsid w:val="00697144"/>
    <w:rsid w:val="006A231A"/>
    <w:rsid w:val="006A263D"/>
    <w:rsid w:val="006A397A"/>
    <w:rsid w:val="006A42CA"/>
    <w:rsid w:val="006A5DE7"/>
    <w:rsid w:val="006A61D4"/>
    <w:rsid w:val="006A777D"/>
    <w:rsid w:val="006A7CB4"/>
    <w:rsid w:val="006A7D57"/>
    <w:rsid w:val="006B0678"/>
    <w:rsid w:val="006B18A2"/>
    <w:rsid w:val="006B1E64"/>
    <w:rsid w:val="006B3B0B"/>
    <w:rsid w:val="006C069D"/>
    <w:rsid w:val="006C3674"/>
    <w:rsid w:val="006C3A03"/>
    <w:rsid w:val="006C6169"/>
    <w:rsid w:val="006C62C2"/>
    <w:rsid w:val="006D1405"/>
    <w:rsid w:val="006D2E5F"/>
    <w:rsid w:val="006D303D"/>
    <w:rsid w:val="006D3E0A"/>
    <w:rsid w:val="006E3BC7"/>
    <w:rsid w:val="006E4D2E"/>
    <w:rsid w:val="006E529B"/>
    <w:rsid w:val="006E52B4"/>
    <w:rsid w:val="006E77B6"/>
    <w:rsid w:val="006E7890"/>
    <w:rsid w:val="006F20DF"/>
    <w:rsid w:val="006F28A8"/>
    <w:rsid w:val="006F4F83"/>
    <w:rsid w:val="006F50DB"/>
    <w:rsid w:val="006F5476"/>
    <w:rsid w:val="006F6E30"/>
    <w:rsid w:val="00701B90"/>
    <w:rsid w:val="00702A75"/>
    <w:rsid w:val="007037FC"/>
    <w:rsid w:val="00703BAC"/>
    <w:rsid w:val="00705127"/>
    <w:rsid w:val="007051DC"/>
    <w:rsid w:val="00707FFA"/>
    <w:rsid w:val="00710AF7"/>
    <w:rsid w:val="00711265"/>
    <w:rsid w:val="00714991"/>
    <w:rsid w:val="0071549D"/>
    <w:rsid w:val="00715A92"/>
    <w:rsid w:val="00715B62"/>
    <w:rsid w:val="00716E2B"/>
    <w:rsid w:val="00720E49"/>
    <w:rsid w:val="00720ED4"/>
    <w:rsid w:val="00730A90"/>
    <w:rsid w:val="00731AF6"/>
    <w:rsid w:val="007336AD"/>
    <w:rsid w:val="00734292"/>
    <w:rsid w:val="00734C46"/>
    <w:rsid w:val="00736E25"/>
    <w:rsid w:val="0074021E"/>
    <w:rsid w:val="00742D57"/>
    <w:rsid w:val="00743C69"/>
    <w:rsid w:val="00744CFC"/>
    <w:rsid w:val="00745E42"/>
    <w:rsid w:val="00745FFB"/>
    <w:rsid w:val="00747591"/>
    <w:rsid w:val="00750F05"/>
    <w:rsid w:val="007522CA"/>
    <w:rsid w:val="007533AF"/>
    <w:rsid w:val="00754202"/>
    <w:rsid w:val="007572A8"/>
    <w:rsid w:val="00761BC7"/>
    <w:rsid w:val="00764FE5"/>
    <w:rsid w:val="00770866"/>
    <w:rsid w:val="0077112E"/>
    <w:rsid w:val="00774362"/>
    <w:rsid w:val="007743BE"/>
    <w:rsid w:val="007841F8"/>
    <w:rsid w:val="007858E2"/>
    <w:rsid w:val="00787FB6"/>
    <w:rsid w:val="00793DB2"/>
    <w:rsid w:val="00793ED5"/>
    <w:rsid w:val="00796FD9"/>
    <w:rsid w:val="007A0DF8"/>
    <w:rsid w:val="007A1775"/>
    <w:rsid w:val="007A317D"/>
    <w:rsid w:val="007A434E"/>
    <w:rsid w:val="007A60AB"/>
    <w:rsid w:val="007B0D89"/>
    <w:rsid w:val="007B1802"/>
    <w:rsid w:val="007B2D0C"/>
    <w:rsid w:val="007B4AD2"/>
    <w:rsid w:val="007B55E8"/>
    <w:rsid w:val="007B7B90"/>
    <w:rsid w:val="007C0164"/>
    <w:rsid w:val="007C0B77"/>
    <w:rsid w:val="007C2ECA"/>
    <w:rsid w:val="007D0031"/>
    <w:rsid w:val="007D031C"/>
    <w:rsid w:val="007D2895"/>
    <w:rsid w:val="007D2D11"/>
    <w:rsid w:val="007D2D92"/>
    <w:rsid w:val="007D2E90"/>
    <w:rsid w:val="007D348F"/>
    <w:rsid w:val="007D5873"/>
    <w:rsid w:val="007D737F"/>
    <w:rsid w:val="007E1416"/>
    <w:rsid w:val="007E26D4"/>
    <w:rsid w:val="007E4D9B"/>
    <w:rsid w:val="007E5B62"/>
    <w:rsid w:val="007E60A3"/>
    <w:rsid w:val="007E611D"/>
    <w:rsid w:val="007E7401"/>
    <w:rsid w:val="007E798D"/>
    <w:rsid w:val="007F1555"/>
    <w:rsid w:val="007F3646"/>
    <w:rsid w:val="007F38AA"/>
    <w:rsid w:val="007F3EEF"/>
    <w:rsid w:val="007F56B8"/>
    <w:rsid w:val="007F5BD1"/>
    <w:rsid w:val="007F705A"/>
    <w:rsid w:val="00800115"/>
    <w:rsid w:val="00802733"/>
    <w:rsid w:val="008027ED"/>
    <w:rsid w:val="00802B69"/>
    <w:rsid w:val="00803BB3"/>
    <w:rsid w:val="00805624"/>
    <w:rsid w:val="0080772A"/>
    <w:rsid w:val="00807E7C"/>
    <w:rsid w:val="008128DA"/>
    <w:rsid w:val="008144E6"/>
    <w:rsid w:val="00814F2A"/>
    <w:rsid w:val="00815843"/>
    <w:rsid w:val="00816217"/>
    <w:rsid w:val="0081649F"/>
    <w:rsid w:val="00816B5B"/>
    <w:rsid w:val="00816B99"/>
    <w:rsid w:val="00816C54"/>
    <w:rsid w:val="00817B2C"/>
    <w:rsid w:val="008221B4"/>
    <w:rsid w:val="008224D1"/>
    <w:rsid w:val="00825280"/>
    <w:rsid w:val="0082584F"/>
    <w:rsid w:val="008267D8"/>
    <w:rsid w:val="008307E7"/>
    <w:rsid w:val="00831C62"/>
    <w:rsid w:val="008327DA"/>
    <w:rsid w:val="00832C43"/>
    <w:rsid w:val="00833300"/>
    <w:rsid w:val="00833D67"/>
    <w:rsid w:val="0083489D"/>
    <w:rsid w:val="0083533D"/>
    <w:rsid w:val="00835EFE"/>
    <w:rsid w:val="0084307A"/>
    <w:rsid w:val="0084396E"/>
    <w:rsid w:val="00845828"/>
    <w:rsid w:val="00850B97"/>
    <w:rsid w:val="00850EF7"/>
    <w:rsid w:val="00851708"/>
    <w:rsid w:val="00852C9A"/>
    <w:rsid w:val="0085460B"/>
    <w:rsid w:val="00855D2B"/>
    <w:rsid w:val="00863E98"/>
    <w:rsid w:val="008666D7"/>
    <w:rsid w:val="00866CF1"/>
    <w:rsid w:val="00867301"/>
    <w:rsid w:val="00867A35"/>
    <w:rsid w:val="00870B9F"/>
    <w:rsid w:val="00872BD6"/>
    <w:rsid w:val="0087386F"/>
    <w:rsid w:val="00875E8A"/>
    <w:rsid w:val="00876E53"/>
    <w:rsid w:val="0087747C"/>
    <w:rsid w:val="0088277C"/>
    <w:rsid w:val="008844F6"/>
    <w:rsid w:val="00884B68"/>
    <w:rsid w:val="008868BD"/>
    <w:rsid w:val="00886CF9"/>
    <w:rsid w:val="00887F67"/>
    <w:rsid w:val="00890F69"/>
    <w:rsid w:val="008918C4"/>
    <w:rsid w:val="00891B9A"/>
    <w:rsid w:val="00892717"/>
    <w:rsid w:val="0089351E"/>
    <w:rsid w:val="008942C9"/>
    <w:rsid w:val="00894D7E"/>
    <w:rsid w:val="0089534D"/>
    <w:rsid w:val="00895D5D"/>
    <w:rsid w:val="008961E3"/>
    <w:rsid w:val="00897A50"/>
    <w:rsid w:val="008A0559"/>
    <w:rsid w:val="008A1340"/>
    <w:rsid w:val="008A240F"/>
    <w:rsid w:val="008A2C9C"/>
    <w:rsid w:val="008A2E81"/>
    <w:rsid w:val="008A438F"/>
    <w:rsid w:val="008A48D4"/>
    <w:rsid w:val="008A537F"/>
    <w:rsid w:val="008A55C3"/>
    <w:rsid w:val="008A6BF2"/>
    <w:rsid w:val="008A7062"/>
    <w:rsid w:val="008A72D2"/>
    <w:rsid w:val="008B0114"/>
    <w:rsid w:val="008B1B78"/>
    <w:rsid w:val="008B243E"/>
    <w:rsid w:val="008B30EB"/>
    <w:rsid w:val="008B4297"/>
    <w:rsid w:val="008B4316"/>
    <w:rsid w:val="008B637F"/>
    <w:rsid w:val="008B7576"/>
    <w:rsid w:val="008B7FDF"/>
    <w:rsid w:val="008C2CBC"/>
    <w:rsid w:val="008C3719"/>
    <w:rsid w:val="008C4F46"/>
    <w:rsid w:val="008D3274"/>
    <w:rsid w:val="008D496D"/>
    <w:rsid w:val="008D4A28"/>
    <w:rsid w:val="008D5E34"/>
    <w:rsid w:val="008D6EF1"/>
    <w:rsid w:val="008E06BD"/>
    <w:rsid w:val="008E2091"/>
    <w:rsid w:val="008E2183"/>
    <w:rsid w:val="008E3FAB"/>
    <w:rsid w:val="008E4E1D"/>
    <w:rsid w:val="008E714D"/>
    <w:rsid w:val="008E78CF"/>
    <w:rsid w:val="008F048E"/>
    <w:rsid w:val="008F0746"/>
    <w:rsid w:val="008F25A0"/>
    <w:rsid w:val="008F26F0"/>
    <w:rsid w:val="008F2750"/>
    <w:rsid w:val="008F3082"/>
    <w:rsid w:val="008F3332"/>
    <w:rsid w:val="008F3484"/>
    <w:rsid w:val="008F4111"/>
    <w:rsid w:val="008F44CA"/>
    <w:rsid w:val="008F71AC"/>
    <w:rsid w:val="008F72E4"/>
    <w:rsid w:val="008F7C59"/>
    <w:rsid w:val="00901386"/>
    <w:rsid w:val="00901F6D"/>
    <w:rsid w:val="009030D4"/>
    <w:rsid w:val="009032CD"/>
    <w:rsid w:val="0090336C"/>
    <w:rsid w:val="00904246"/>
    <w:rsid w:val="00904626"/>
    <w:rsid w:val="00904662"/>
    <w:rsid w:val="00905522"/>
    <w:rsid w:val="0090651D"/>
    <w:rsid w:val="00913D19"/>
    <w:rsid w:val="009143C2"/>
    <w:rsid w:val="009151C9"/>
    <w:rsid w:val="00916599"/>
    <w:rsid w:val="00916BE3"/>
    <w:rsid w:val="00916C4E"/>
    <w:rsid w:val="009215AC"/>
    <w:rsid w:val="00922301"/>
    <w:rsid w:val="0092258F"/>
    <w:rsid w:val="00922E77"/>
    <w:rsid w:val="0092460F"/>
    <w:rsid w:val="009255FB"/>
    <w:rsid w:val="00926145"/>
    <w:rsid w:val="00926D85"/>
    <w:rsid w:val="00927C2F"/>
    <w:rsid w:val="00930664"/>
    <w:rsid w:val="009319A9"/>
    <w:rsid w:val="00934759"/>
    <w:rsid w:val="0094011A"/>
    <w:rsid w:val="0094068B"/>
    <w:rsid w:val="009464BC"/>
    <w:rsid w:val="009516D0"/>
    <w:rsid w:val="00951A5A"/>
    <w:rsid w:val="0095324F"/>
    <w:rsid w:val="00953655"/>
    <w:rsid w:val="009539F3"/>
    <w:rsid w:val="00954FAF"/>
    <w:rsid w:val="0095584A"/>
    <w:rsid w:val="00956CF6"/>
    <w:rsid w:val="009572DE"/>
    <w:rsid w:val="00961971"/>
    <w:rsid w:val="0096296B"/>
    <w:rsid w:val="00963227"/>
    <w:rsid w:val="009635FD"/>
    <w:rsid w:val="00963854"/>
    <w:rsid w:val="00963D29"/>
    <w:rsid w:val="009705C4"/>
    <w:rsid w:val="00972509"/>
    <w:rsid w:val="00973723"/>
    <w:rsid w:val="00973D8C"/>
    <w:rsid w:val="009760E4"/>
    <w:rsid w:val="0097781D"/>
    <w:rsid w:val="0098008D"/>
    <w:rsid w:val="00981B50"/>
    <w:rsid w:val="00981B67"/>
    <w:rsid w:val="00981C86"/>
    <w:rsid w:val="00983208"/>
    <w:rsid w:val="00984B67"/>
    <w:rsid w:val="00985C36"/>
    <w:rsid w:val="009864BE"/>
    <w:rsid w:val="00990BB7"/>
    <w:rsid w:val="00990C4C"/>
    <w:rsid w:val="0099407A"/>
    <w:rsid w:val="0099588C"/>
    <w:rsid w:val="00995C3F"/>
    <w:rsid w:val="00995FBD"/>
    <w:rsid w:val="00997580"/>
    <w:rsid w:val="00997EB8"/>
    <w:rsid w:val="009A12C0"/>
    <w:rsid w:val="009A14FA"/>
    <w:rsid w:val="009A201D"/>
    <w:rsid w:val="009A3D38"/>
    <w:rsid w:val="009A3E32"/>
    <w:rsid w:val="009A4EED"/>
    <w:rsid w:val="009A63BB"/>
    <w:rsid w:val="009A63E4"/>
    <w:rsid w:val="009A6CE2"/>
    <w:rsid w:val="009A7423"/>
    <w:rsid w:val="009A7781"/>
    <w:rsid w:val="009B021A"/>
    <w:rsid w:val="009B0275"/>
    <w:rsid w:val="009B1E52"/>
    <w:rsid w:val="009B2281"/>
    <w:rsid w:val="009B23EA"/>
    <w:rsid w:val="009B4A58"/>
    <w:rsid w:val="009C1FCF"/>
    <w:rsid w:val="009C29B5"/>
    <w:rsid w:val="009C4426"/>
    <w:rsid w:val="009C4859"/>
    <w:rsid w:val="009C4AAE"/>
    <w:rsid w:val="009C5744"/>
    <w:rsid w:val="009C5B33"/>
    <w:rsid w:val="009D147A"/>
    <w:rsid w:val="009D1D43"/>
    <w:rsid w:val="009D2202"/>
    <w:rsid w:val="009D34FC"/>
    <w:rsid w:val="009D4298"/>
    <w:rsid w:val="009D4565"/>
    <w:rsid w:val="009D6560"/>
    <w:rsid w:val="009D6C9F"/>
    <w:rsid w:val="009D7304"/>
    <w:rsid w:val="009E0D5C"/>
    <w:rsid w:val="009E6839"/>
    <w:rsid w:val="009F388F"/>
    <w:rsid w:val="009F3ECD"/>
    <w:rsid w:val="009F4168"/>
    <w:rsid w:val="009F66F1"/>
    <w:rsid w:val="009F75B1"/>
    <w:rsid w:val="00A0056E"/>
    <w:rsid w:val="00A038C4"/>
    <w:rsid w:val="00A03D75"/>
    <w:rsid w:val="00A0746C"/>
    <w:rsid w:val="00A10062"/>
    <w:rsid w:val="00A10DC4"/>
    <w:rsid w:val="00A1121A"/>
    <w:rsid w:val="00A15CA5"/>
    <w:rsid w:val="00A16924"/>
    <w:rsid w:val="00A16E28"/>
    <w:rsid w:val="00A20686"/>
    <w:rsid w:val="00A20BD4"/>
    <w:rsid w:val="00A218B6"/>
    <w:rsid w:val="00A2256D"/>
    <w:rsid w:val="00A22827"/>
    <w:rsid w:val="00A240D6"/>
    <w:rsid w:val="00A25513"/>
    <w:rsid w:val="00A25C04"/>
    <w:rsid w:val="00A2780B"/>
    <w:rsid w:val="00A32673"/>
    <w:rsid w:val="00A3285F"/>
    <w:rsid w:val="00A33835"/>
    <w:rsid w:val="00A33C5C"/>
    <w:rsid w:val="00A33CE2"/>
    <w:rsid w:val="00A35C0C"/>
    <w:rsid w:val="00A40E8B"/>
    <w:rsid w:val="00A41F69"/>
    <w:rsid w:val="00A425A9"/>
    <w:rsid w:val="00A42AF0"/>
    <w:rsid w:val="00A43F7C"/>
    <w:rsid w:val="00A44353"/>
    <w:rsid w:val="00A45B5C"/>
    <w:rsid w:val="00A46539"/>
    <w:rsid w:val="00A46D91"/>
    <w:rsid w:val="00A4771C"/>
    <w:rsid w:val="00A50C06"/>
    <w:rsid w:val="00A51084"/>
    <w:rsid w:val="00A511F8"/>
    <w:rsid w:val="00A51C09"/>
    <w:rsid w:val="00A5304B"/>
    <w:rsid w:val="00A54259"/>
    <w:rsid w:val="00A54931"/>
    <w:rsid w:val="00A54AC8"/>
    <w:rsid w:val="00A55A10"/>
    <w:rsid w:val="00A574CA"/>
    <w:rsid w:val="00A61649"/>
    <w:rsid w:val="00A643AA"/>
    <w:rsid w:val="00A646E0"/>
    <w:rsid w:val="00A65835"/>
    <w:rsid w:val="00A6764F"/>
    <w:rsid w:val="00A71088"/>
    <w:rsid w:val="00A72101"/>
    <w:rsid w:val="00A72467"/>
    <w:rsid w:val="00A72FF0"/>
    <w:rsid w:val="00A75E99"/>
    <w:rsid w:val="00A768E2"/>
    <w:rsid w:val="00A802C9"/>
    <w:rsid w:val="00A84CBD"/>
    <w:rsid w:val="00A85B5D"/>
    <w:rsid w:val="00A866BD"/>
    <w:rsid w:val="00A908FF"/>
    <w:rsid w:val="00A91814"/>
    <w:rsid w:val="00A91B05"/>
    <w:rsid w:val="00A92536"/>
    <w:rsid w:val="00A92749"/>
    <w:rsid w:val="00A97550"/>
    <w:rsid w:val="00AA2D27"/>
    <w:rsid w:val="00AA4828"/>
    <w:rsid w:val="00AB0F62"/>
    <w:rsid w:val="00AB2661"/>
    <w:rsid w:val="00AB3DC6"/>
    <w:rsid w:val="00AB6753"/>
    <w:rsid w:val="00AB73FB"/>
    <w:rsid w:val="00AC1400"/>
    <w:rsid w:val="00AC23C6"/>
    <w:rsid w:val="00AC30A3"/>
    <w:rsid w:val="00AC6D4F"/>
    <w:rsid w:val="00AC6DB6"/>
    <w:rsid w:val="00AD0213"/>
    <w:rsid w:val="00AD05B4"/>
    <w:rsid w:val="00AD2F55"/>
    <w:rsid w:val="00AD30DC"/>
    <w:rsid w:val="00AD31C2"/>
    <w:rsid w:val="00AD3C1D"/>
    <w:rsid w:val="00AD5BBC"/>
    <w:rsid w:val="00AD6986"/>
    <w:rsid w:val="00AD730D"/>
    <w:rsid w:val="00AD7410"/>
    <w:rsid w:val="00AE09C5"/>
    <w:rsid w:val="00AE5DA1"/>
    <w:rsid w:val="00AE688A"/>
    <w:rsid w:val="00AF035A"/>
    <w:rsid w:val="00AF2512"/>
    <w:rsid w:val="00AF2A6E"/>
    <w:rsid w:val="00AF340E"/>
    <w:rsid w:val="00B02252"/>
    <w:rsid w:val="00B02DB2"/>
    <w:rsid w:val="00B044AE"/>
    <w:rsid w:val="00B056A1"/>
    <w:rsid w:val="00B05BD8"/>
    <w:rsid w:val="00B05C95"/>
    <w:rsid w:val="00B06AF0"/>
    <w:rsid w:val="00B07DFF"/>
    <w:rsid w:val="00B07E6F"/>
    <w:rsid w:val="00B11B4D"/>
    <w:rsid w:val="00B128E7"/>
    <w:rsid w:val="00B129B7"/>
    <w:rsid w:val="00B130B1"/>
    <w:rsid w:val="00B137E0"/>
    <w:rsid w:val="00B1447A"/>
    <w:rsid w:val="00B2051C"/>
    <w:rsid w:val="00B2061B"/>
    <w:rsid w:val="00B2283C"/>
    <w:rsid w:val="00B2323D"/>
    <w:rsid w:val="00B23630"/>
    <w:rsid w:val="00B23BF5"/>
    <w:rsid w:val="00B260DD"/>
    <w:rsid w:val="00B2676B"/>
    <w:rsid w:val="00B26D88"/>
    <w:rsid w:val="00B27CFE"/>
    <w:rsid w:val="00B308F8"/>
    <w:rsid w:val="00B3239B"/>
    <w:rsid w:val="00B32A4A"/>
    <w:rsid w:val="00B34A0F"/>
    <w:rsid w:val="00B35015"/>
    <w:rsid w:val="00B368D7"/>
    <w:rsid w:val="00B36B20"/>
    <w:rsid w:val="00B36F97"/>
    <w:rsid w:val="00B4165B"/>
    <w:rsid w:val="00B45CF2"/>
    <w:rsid w:val="00B4625B"/>
    <w:rsid w:val="00B46847"/>
    <w:rsid w:val="00B5037D"/>
    <w:rsid w:val="00B51DF8"/>
    <w:rsid w:val="00B5424D"/>
    <w:rsid w:val="00B54400"/>
    <w:rsid w:val="00B54868"/>
    <w:rsid w:val="00B554F0"/>
    <w:rsid w:val="00B57F94"/>
    <w:rsid w:val="00B60915"/>
    <w:rsid w:val="00B61508"/>
    <w:rsid w:val="00B61DC2"/>
    <w:rsid w:val="00B6414B"/>
    <w:rsid w:val="00B6679E"/>
    <w:rsid w:val="00B66E4D"/>
    <w:rsid w:val="00B677C6"/>
    <w:rsid w:val="00B678B7"/>
    <w:rsid w:val="00B706D3"/>
    <w:rsid w:val="00B71194"/>
    <w:rsid w:val="00B728E4"/>
    <w:rsid w:val="00B75577"/>
    <w:rsid w:val="00B755C4"/>
    <w:rsid w:val="00B7607F"/>
    <w:rsid w:val="00B76D15"/>
    <w:rsid w:val="00B76DA4"/>
    <w:rsid w:val="00B811B4"/>
    <w:rsid w:val="00B8293D"/>
    <w:rsid w:val="00B83AAF"/>
    <w:rsid w:val="00B856CA"/>
    <w:rsid w:val="00B866E3"/>
    <w:rsid w:val="00B86931"/>
    <w:rsid w:val="00B87D2F"/>
    <w:rsid w:val="00B902A0"/>
    <w:rsid w:val="00B90976"/>
    <w:rsid w:val="00B914F8"/>
    <w:rsid w:val="00B92248"/>
    <w:rsid w:val="00B939D0"/>
    <w:rsid w:val="00B948A1"/>
    <w:rsid w:val="00B94B15"/>
    <w:rsid w:val="00B97FEF"/>
    <w:rsid w:val="00BA0248"/>
    <w:rsid w:val="00BA0D11"/>
    <w:rsid w:val="00BB040A"/>
    <w:rsid w:val="00BB117B"/>
    <w:rsid w:val="00BB3056"/>
    <w:rsid w:val="00BB3C84"/>
    <w:rsid w:val="00BB4B14"/>
    <w:rsid w:val="00BB7FEE"/>
    <w:rsid w:val="00BC034B"/>
    <w:rsid w:val="00BC384F"/>
    <w:rsid w:val="00BC394C"/>
    <w:rsid w:val="00BC5BF9"/>
    <w:rsid w:val="00BC5F50"/>
    <w:rsid w:val="00BC65BC"/>
    <w:rsid w:val="00BD0043"/>
    <w:rsid w:val="00BD10BD"/>
    <w:rsid w:val="00BD64C0"/>
    <w:rsid w:val="00BD68B3"/>
    <w:rsid w:val="00BD7E24"/>
    <w:rsid w:val="00BE08B5"/>
    <w:rsid w:val="00BE269B"/>
    <w:rsid w:val="00BE3D6F"/>
    <w:rsid w:val="00BE60D2"/>
    <w:rsid w:val="00BE62CA"/>
    <w:rsid w:val="00BE76FF"/>
    <w:rsid w:val="00BF104A"/>
    <w:rsid w:val="00BF2C51"/>
    <w:rsid w:val="00BF54C7"/>
    <w:rsid w:val="00C00594"/>
    <w:rsid w:val="00C05A83"/>
    <w:rsid w:val="00C0745F"/>
    <w:rsid w:val="00C12626"/>
    <w:rsid w:val="00C12959"/>
    <w:rsid w:val="00C13B3F"/>
    <w:rsid w:val="00C16905"/>
    <w:rsid w:val="00C16A38"/>
    <w:rsid w:val="00C2057E"/>
    <w:rsid w:val="00C21755"/>
    <w:rsid w:val="00C225D5"/>
    <w:rsid w:val="00C24BEE"/>
    <w:rsid w:val="00C25CF6"/>
    <w:rsid w:val="00C25FF2"/>
    <w:rsid w:val="00C26242"/>
    <w:rsid w:val="00C266F3"/>
    <w:rsid w:val="00C26F30"/>
    <w:rsid w:val="00C27B82"/>
    <w:rsid w:val="00C3061E"/>
    <w:rsid w:val="00C32653"/>
    <w:rsid w:val="00C32A71"/>
    <w:rsid w:val="00C32DCA"/>
    <w:rsid w:val="00C33770"/>
    <w:rsid w:val="00C33FE6"/>
    <w:rsid w:val="00C342C6"/>
    <w:rsid w:val="00C364BB"/>
    <w:rsid w:val="00C37199"/>
    <w:rsid w:val="00C37E79"/>
    <w:rsid w:val="00C4520C"/>
    <w:rsid w:val="00C45BBB"/>
    <w:rsid w:val="00C46C40"/>
    <w:rsid w:val="00C47EF0"/>
    <w:rsid w:val="00C500C1"/>
    <w:rsid w:val="00C5053E"/>
    <w:rsid w:val="00C50E79"/>
    <w:rsid w:val="00C51085"/>
    <w:rsid w:val="00C51C35"/>
    <w:rsid w:val="00C51FAD"/>
    <w:rsid w:val="00C52802"/>
    <w:rsid w:val="00C532B1"/>
    <w:rsid w:val="00C535C5"/>
    <w:rsid w:val="00C53959"/>
    <w:rsid w:val="00C550B4"/>
    <w:rsid w:val="00C571D7"/>
    <w:rsid w:val="00C57943"/>
    <w:rsid w:val="00C61FFA"/>
    <w:rsid w:val="00C629EA"/>
    <w:rsid w:val="00C63678"/>
    <w:rsid w:val="00C6457A"/>
    <w:rsid w:val="00C647A9"/>
    <w:rsid w:val="00C660E8"/>
    <w:rsid w:val="00C70800"/>
    <w:rsid w:val="00C70AE5"/>
    <w:rsid w:val="00C711C3"/>
    <w:rsid w:val="00C71AD4"/>
    <w:rsid w:val="00C71DC0"/>
    <w:rsid w:val="00C72089"/>
    <w:rsid w:val="00C72113"/>
    <w:rsid w:val="00C74A90"/>
    <w:rsid w:val="00C759F3"/>
    <w:rsid w:val="00C76B95"/>
    <w:rsid w:val="00C774DC"/>
    <w:rsid w:val="00C8058B"/>
    <w:rsid w:val="00C80A9C"/>
    <w:rsid w:val="00C83279"/>
    <w:rsid w:val="00C85F54"/>
    <w:rsid w:val="00C86C63"/>
    <w:rsid w:val="00C91E47"/>
    <w:rsid w:val="00C9695A"/>
    <w:rsid w:val="00C97042"/>
    <w:rsid w:val="00CA0EF8"/>
    <w:rsid w:val="00CA1E50"/>
    <w:rsid w:val="00CA34AB"/>
    <w:rsid w:val="00CA69DA"/>
    <w:rsid w:val="00CA714A"/>
    <w:rsid w:val="00CA7F71"/>
    <w:rsid w:val="00CA7FBD"/>
    <w:rsid w:val="00CB0448"/>
    <w:rsid w:val="00CB19E7"/>
    <w:rsid w:val="00CB1E5F"/>
    <w:rsid w:val="00CB21B2"/>
    <w:rsid w:val="00CB5D0B"/>
    <w:rsid w:val="00CB5F21"/>
    <w:rsid w:val="00CB6D7F"/>
    <w:rsid w:val="00CB7003"/>
    <w:rsid w:val="00CB70D4"/>
    <w:rsid w:val="00CB7C4F"/>
    <w:rsid w:val="00CC2B12"/>
    <w:rsid w:val="00CC2C2D"/>
    <w:rsid w:val="00CC37BE"/>
    <w:rsid w:val="00CC3F49"/>
    <w:rsid w:val="00CC480D"/>
    <w:rsid w:val="00CC4B52"/>
    <w:rsid w:val="00CC6772"/>
    <w:rsid w:val="00CC69BE"/>
    <w:rsid w:val="00CC7FA9"/>
    <w:rsid w:val="00CD1193"/>
    <w:rsid w:val="00CD37F3"/>
    <w:rsid w:val="00CD6174"/>
    <w:rsid w:val="00CD7EDB"/>
    <w:rsid w:val="00CE1D5D"/>
    <w:rsid w:val="00CE5426"/>
    <w:rsid w:val="00CE5F81"/>
    <w:rsid w:val="00CE613C"/>
    <w:rsid w:val="00CE714C"/>
    <w:rsid w:val="00CE71CA"/>
    <w:rsid w:val="00CE7E21"/>
    <w:rsid w:val="00CF04B3"/>
    <w:rsid w:val="00CF1C92"/>
    <w:rsid w:val="00CF2123"/>
    <w:rsid w:val="00CF2DA8"/>
    <w:rsid w:val="00CF3CF5"/>
    <w:rsid w:val="00CF3FAD"/>
    <w:rsid w:val="00CF4C08"/>
    <w:rsid w:val="00CF4C1D"/>
    <w:rsid w:val="00CF7915"/>
    <w:rsid w:val="00D0178F"/>
    <w:rsid w:val="00D05DB9"/>
    <w:rsid w:val="00D07421"/>
    <w:rsid w:val="00D126B3"/>
    <w:rsid w:val="00D126C8"/>
    <w:rsid w:val="00D12D5D"/>
    <w:rsid w:val="00D12FB6"/>
    <w:rsid w:val="00D136B7"/>
    <w:rsid w:val="00D14FA3"/>
    <w:rsid w:val="00D203A3"/>
    <w:rsid w:val="00D21CCD"/>
    <w:rsid w:val="00D22806"/>
    <w:rsid w:val="00D26E2A"/>
    <w:rsid w:val="00D30961"/>
    <w:rsid w:val="00D30BA6"/>
    <w:rsid w:val="00D317D4"/>
    <w:rsid w:val="00D31DE6"/>
    <w:rsid w:val="00D33ED7"/>
    <w:rsid w:val="00D34AF1"/>
    <w:rsid w:val="00D34E19"/>
    <w:rsid w:val="00D35A28"/>
    <w:rsid w:val="00D35A38"/>
    <w:rsid w:val="00D400E8"/>
    <w:rsid w:val="00D4139F"/>
    <w:rsid w:val="00D41FEB"/>
    <w:rsid w:val="00D43C51"/>
    <w:rsid w:val="00D44131"/>
    <w:rsid w:val="00D44D4D"/>
    <w:rsid w:val="00D45ECE"/>
    <w:rsid w:val="00D5108C"/>
    <w:rsid w:val="00D51E44"/>
    <w:rsid w:val="00D53850"/>
    <w:rsid w:val="00D53EFC"/>
    <w:rsid w:val="00D54009"/>
    <w:rsid w:val="00D55AF7"/>
    <w:rsid w:val="00D5613F"/>
    <w:rsid w:val="00D561D8"/>
    <w:rsid w:val="00D563C4"/>
    <w:rsid w:val="00D62586"/>
    <w:rsid w:val="00D6741C"/>
    <w:rsid w:val="00D679D1"/>
    <w:rsid w:val="00D71B46"/>
    <w:rsid w:val="00D71C66"/>
    <w:rsid w:val="00D75C2C"/>
    <w:rsid w:val="00D76206"/>
    <w:rsid w:val="00D775E9"/>
    <w:rsid w:val="00D80ACC"/>
    <w:rsid w:val="00D80B06"/>
    <w:rsid w:val="00D81677"/>
    <w:rsid w:val="00D818CF"/>
    <w:rsid w:val="00D832A5"/>
    <w:rsid w:val="00D83715"/>
    <w:rsid w:val="00D83C31"/>
    <w:rsid w:val="00D844E4"/>
    <w:rsid w:val="00D847C9"/>
    <w:rsid w:val="00D86844"/>
    <w:rsid w:val="00D86BBB"/>
    <w:rsid w:val="00D91535"/>
    <w:rsid w:val="00D92803"/>
    <w:rsid w:val="00D93B10"/>
    <w:rsid w:val="00D96C28"/>
    <w:rsid w:val="00DA5A94"/>
    <w:rsid w:val="00DA5B67"/>
    <w:rsid w:val="00DA62A0"/>
    <w:rsid w:val="00DB0B70"/>
    <w:rsid w:val="00DB1E7A"/>
    <w:rsid w:val="00DB3613"/>
    <w:rsid w:val="00DB62B4"/>
    <w:rsid w:val="00DB64BC"/>
    <w:rsid w:val="00DB6D71"/>
    <w:rsid w:val="00DB797E"/>
    <w:rsid w:val="00DB7ED3"/>
    <w:rsid w:val="00DC02F4"/>
    <w:rsid w:val="00DC122F"/>
    <w:rsid w:val="00DC2FEB"/>
    <w:rsid w:val="00DC4999"/>
    <w:rsid w:val="00DC4D9D"/>
    <w:rsid w:val="00DC519D"/>
    <w:rsid w:val="00DC5ECD"/>
    <w:rsid w:val="00DC6378"/>
    <w:rsid w:val="00DD3088"/>
    <w:rsid w:val="00DD3F88"/>
    <w:rsid w:val="00DD4EA1"/>
    <w:rsid w:val="00DD6502"/>
    <w:rsid w:val="00DE0883"/>
    <w:rsid w:val="00DE1C4B"/>
    <w:rsid w:val="00DE3A85"/>
    <w:rsid w:val="00DE5183"/>
    <w:rsid w:val="00DE5791"/>
    <w:rsid w:val="00DE5FE3"/>
    <w:rsid w:val="00DE6D96"/>
    <w:rsid w:val="00DF19FA"/>
    <w:rsid w:val="00DF3BF1"/>
    <w:rsid w:val="00DF6833"/>
    <w:rsid w:val="00E00824"/>
    <w:rsid w:val="00E0167C"/>
    <w:rsid w:val="00E02CEB"/>
    <w:rsid w:val="00E04AE9"/>
    <w:rsid w:val="00E07D9B"/>
    <w:rsid w:val="00E1315F"/>
    <w:rsid w:val="00E1533B"/>
    <w:rsid w:val="00E1560E"/>
    <w:rsid w:val="00E15CF7"/>
    <w:rsid w:val="00E1673B"/>
    <w:rsid w:val="00E2022D"/>
    <w:rsid w:val="00E2069A"/>
    <w:rsid w:val="00E219BA"/>
    <w:rsid w:val="00E256EA"/>
    <w:rsid w:val="00E26112"/>
    <w:rsid w:val="00E27912"/>
    <w:rsid w:val="00E3175F"/>
    <w:rsid w:val="00E32282"/>
    <w:rsid w:val="00E3313C"/>
    <w:rsid w:val="00E3346A"/>
    <w:rsid w:val="00E354DF"/>
    <w:rsid w:val="00E3784D"/>
    <w:rsid w:val="00E403B7"/>
    <w:rsid w:val="00E41075"/>
    <w:rsid w:val="00E4242A"/>
    <w:rsid w:val="00E43481"/>
    <w:rsid w:val="00E4515D"/>
    <w:rsid w:val="00E451D1"/>
    <w:rsid w:val="00E45868"/>
    <w:rsid w:val="00E468B0"/>
    <w:rsid w:val="00E46E7E"/>
    <w:rsid w:val="00E510FC"/>
    <w:rsid w:val="00E51100"/>
    <w:rsid w:val="00E539AC"/>
    <w:rsid w:val="00E543F8"/>
    <w:rsid w:val="00E54494"/>
    <w:rsid w:val="00E5597D"/>
    <w:rsid w:val="00E55DE7"/>
    <w:rsid w:val="00E571AA"/>
    <w:rsid w:val="00E57B78"/>
    <w:rsid w:val="00E57BAD"/>
    <w:rsid w:val="00E608DE"/>
    <w:rsid w:val="00E60932"/>
    <w:rsid w:val="00E63904"/>
    <w:rsid w:val="00E6422F"/>
    <w:rsid w:val="00E64D78"/>
    <w:rsid w:val="00E67095"/>
    <w:rsid w:val="00E7026C"/>
    <w:rsid w:val="00E70EA2"/>
    <w:rsid w:val="00E716C0"/>
    <w:rsid w:val="00E71759"/>
    <w:rsid w:val="00E73187"/>
    <w:rsid w:val="00E75DDA"/>
    <w:rsid w:val="00E771B8"/>
    <w:rsid w:val="00E7758B"/>
    <w:rsid w:val="00E806AB"/>
    <w:rsid w:val="00E813C1"/>
    <w:rsid w:val="00E820D7"/>
    <w:rsid w:val="00E83BF0"/>
    <w:rsid w:val="00E85204"/>
    <w:rsid w:val="00E85F8F"/>
    <w:rsid w:val="00E87DF7"/>
    <w:rsid w:val="00E90B88"/>
    <w:rsid w:val="00E912F1"/>
    <w:rsid w:val="00E9205E"/>
    <w:rsid w:val="00E92145"/>
    <w:rsid w:val="00E92388"/>
    <w:rsid w:val="00E925AF"/>
    <w:rsid w:val="00E977AC"/>
    <w:rsid w:val="00EA34D3"/>
    <w:rsid w:val="00EA4393"/>
    <w:rsid w:val="00EA442F"/>
    <w:rsid w:val="00EA5A87"/>
    <w:rsid w:val="00EA5C75"/>
    <w:rsid w:val="00EA6A0D"/>
    <w:rsid w:val="00EB0A4D"/>
    <w:rsid w:val="00EB1F6C"/>
    <w:rsid w:val="00EB20B1"/>
    <w:rsid w:val="00EB56F7"/>
    <w:rsid w:val="00EB574C"/>
    <w:rsid w:val="00EB5AFD"/>
    <w:rsid w:val="00EC033C"/>
    <w:rsid w:val="00EC118D"/>
    <w:rsid w:val="00EC614F"/>
    <w:rsid w:val="00EC6325"/>
    <w:rsid w:val="00EC720E"/>
    <w:rsid w:val="00ED5186"/>
    <w:rsid w:val="00ED573E"/>
    <w:rsid w:val="00EE05EE"/>
    <w:rsid w:val="00EE18CB"/>
    <w:rsid w:val="00EE27FE"/>
    <w:rsid w:val="00EE3961"/>
    <w:rsid w:val="00EE609C"/>
    <w:rsid w:val="00EE66BA"/>
    <w:rsid w:val="00EE7EC7"/>
    <w:rsid w:val="00EF239B"/>
    <w:rsid w:val="00EF471F"/>
    <w:rsid w:val="00EF5266"/>
    <w:rsid w:val="00EF5767"/>
    <w:rsid w:val="00EF6C02"/>
    <w:rsid w:val="00EF7238"/>
    <w:rsid w:val="00F00008"/>
    <w:rsid w:val="00F00DE9"/>
    <w:rsid w:val="00F019AE"/>
    <w:rsid w:val="00F02834"/>
    <w:rsid w:val="00F02E87"/>
    <w:rsid w:val="00F05885"/>
    <w:rsid w:val="00F05CB1"/>
    <w:rsid w:val="00F10C03"/>
    <w:rsid w:val="00F1183A"/>
    <w:rsid w:val="00F1351C"/>
    <w:rsid w:val="00F1428F"/>
    <w:rsid w:val="00F16B2D"/>
    <w:rsid w:val="00F200A4"/>
    <w:rsid w:val="00F208CC"/>
    <w:rsid w:val="00F20A2A"/>
    <w:rsid w:val="00F22706"/>
    <w:rsid w:val="00F22820"/>
    <w:rsid w:val="00F238E7"/>
    <w:rsid w:val="00F248B2"/>
    <w:rsid w:val="00F250EF"/>
    <w:rsid w:val="00F260A8"/>
    <w:rsid w:val="00F26F10"/>
    <w:rsid w:val="00F27D52"/>
    <w:rsid w:val="00F30D96"/>
    <w:rsid w:val="00F315E1"/>
    <w:rsid w:val="00F316F8"/>
    <w:rsid w:val="00F31F3D"/>
    <w:rsid w:val="00F32341"/>
    <w:rsid w:val="00F3414E"/>
    <w:rsid w:val="00F3448F"/>
    <w:rsid w:val="00F363D8"/>
    <w:rsid w:val="00F3640E"/>
    <w:rsid w:val="00F369B8"/>
    <w:rsid w:val="00F42F32"/>
    <w:rsid w:val="00F465EA"/>
    <w:rsid w:val="00F505FB"/>
    <w:rsid w:val="00F51C2D"/>
    <w:rsid w:val="00F53F9C"/>
    <w:rsid w:val="00F56243"/>
    <w:rsid w:val="00F5699A"/>
    <w:rsid w:val="00F57311"/>
    <w:rsid w:val="00F57919"/>
    <w:rsid w:val="00F60CDA"/>
    <w:rsid w:val="00F62AA9"/>
    <w:rsid w:val="00F63502"/>
    <w:rsid w:val="00F6444B"/>
    <w:rsid w:val="00F6605E"/>
    <w:rsid w:val="00F675C9"/>
    <w:rsid w:val="00F7231B"/>
    <w:rsid w:val="00F74988"/>
    <w:rsid w:val="00F751D9"/>
    <w:rsid w:val="00F80E4D"/>
    <w:rsid w:val="00F822FD"/>
    <w:rsid w:val="00F8338D"/>
    <w:rsid w:val="00F8611C"/>
    <w:rsid w:val="00F863FA"/>
    <w:rsid w:val="00F86C91"/>
    <w:rsid w:val="00F87E5C"/>
    <w:rsid w:val="00F914C5"/>
    <w:rsid w:val="00F917C9"/>
    <w:rsid w:val="00F91E61"/>
    <w:rsid w:val="00F945D0"/>
    <w:rsid w:val="00F947CC"/>
    <w:rsid w:val="00F94F0D"/>
    <w:rsid w:val="00F95FE5"/>
    <w:rsid w:val="00F976E3"/>
    <w:rsid w:val="00F97E11"/>
    <w:rsid w:val="00FA1E5F"/>
    <w:rsid w:val="00FA7F2A"/>
    <w:rsid w:val="00FB120B"/>
    <w:rsid w:val="00FB2C18"/>
    <w:rsid w:val="00FB33FF"/>
    <w:rsid w:val="00FB42CA"/>
    <w:rsid w:val="00FB543E"/>
    <w:rsid w:val="00FB5547"/>
    <w:rsid w:val="00FC061E"/>
    <w:rsid w:val="00FC0CD9"/>
    <w:rsid w:val="00FC1698"/>
    <w:rsid w:val="00FC2480"/>
    <w:rsid w:val="00FC3113"/>
    <w:rsid w:val="00FC4BDD"/>
    <w:rsid w:val="00FC618E"/>
    <w:rsid w:val="00FC75D1"/>
    <w:rsid w:val="00FD0FFA"/>
    <w:rsid w:val="00FD19CD"/>
    <w:rsid w:val="00FD2238"/>
    <w:rsid w:val="00FD346D"/>
    <w:rsid w:val="00FD3518"/>
    <w:rsid w:val="00FD5F33"/>
    <w:rsid w:val="00FD6FA3"/>
    <w:rsid w:val="00FD79CA"/>
    <w:rsid w:val="00FD7AB0"/>
    <w:rsid w:val="00FE2FD6"/>
    <w:rsid w:val="00FE3DCC"/>
    <w:rsid w:val="00FE63B6"/>
    <w:rsid w:val="00FE7CE6"/>
    <w:rsid w:val="00FF0EF8"/>
    <w:rsid w:val="00FF2568"/>
    <w:rsid w:val="00FF3FE1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DC74DF"/>
  <w15:chartTrackingRefBased/>
  <w15:docId w15:val="{BC09E1E2-1D75-46B2-BC6C-2C86FBF6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E11"/>
    <w:rPr>
      <w:rFonts w:ascii="Calibri" w:hAnsi="Calibri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A34AB"/>
    <w:pPr>
      <w:keepNext/>
      <w:numPr>
        <w:numId w:val="22"/>
      </w:numPr>
      <w:spacing w:before="12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StyleUnderlineAfter3pt"/>
    <w:next w:val="Normal"/>
    <w:qFormat/>
    <w:rsid w:val="00CA34AB"/>
    <w:pPr>
      <w:numPr>
        <w:ilvl w:val="1"/>
        <w:numId w:val="22"/>
      </w:numPr>
      <w:spacing w:before="12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9F4168"/>
    <w:pPr>
      <w:keepNext/>
      <w:numPr>
        <w:ilvl w:val="2"/>
        <w:numId w:val="22"/>
      </w:numPr>
      <w:outlineLvl w:val="2"/>
    </w:pPr>
    <w:rPr>
      <w:i/>
      <w:szCs w:val="22"/>
      <w:lang w:val="et-E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F4168"/>
    <w:pPr>
      <w:keepNext/>
      <w:numPr>
        <w:ilvl w:val="3"/>
        <w:numId w:val="22"/>
      </w:numPr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F4168"/>
    <w:pPr>
      <w:numPr>
        <w:ilvl w:val="4"/>
        <w:numId w:val="22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F4168"/>
    <w:pPr>
      <w:numPr>
        <w:ilvl w:val="5"/>
        <w:numId w:val="22"/>
      </w:numPr>
      <w:spacing w:before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4168"/>
    <w:pPr>
      <w:numPr>
        <w:ilvl w:val="6"/>
        <w:numId w:val="22"/>
      </w:numPr>
      <w:spacing w:before="24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4168"/>
    <w:pPr>
      <w:numPr>
        <w:ilvl w:val="7"/>
        <w:numId w:val="22"/>
      </w:numPr>
      <w:spacing w:before="24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4168"/>
    <w:pPr>
      <w:numPr>
        <w:ilvl w:val="8"/>
        <w:numId w:val="22"/>
      </w:numPr>
      <w:spacing w:before="24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9F4168"/>
    <w:rPr>
      <w:rFonts w:ascii="Calibri" w:hAnsi="Calibri"/>
      <w:i/>
      <w:sz w:val="22"/>
      <w:szCs w:val="22"/>
      <w:lang w:eastAsia="en-US"/>
    </w:rPr>
  </w:style>
  <w:style w:type="paragraph" w:styleId="BalloonText">
    <w:name w:val="Balloon Text"/>
    <w:basedOn w:val="Normal"/>
    <w:semiHidden/>
    <w:rsid w:val="00AC23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D591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D5911"/>
    <w:pPr>
      <w:tabs>
        <w:tab w:val="center" w:pos="4536"/>
        <w:tab w:val="right" w:pos="9072"/>
      </w:tabs>
    </w:pPr>
  </w:style>
  <w:style w:type="paragraph" w:customStyle="1" w:styleId="StyleUnderlineAfter3pt">
    <w:name w:val="Style Underline After:  3 pt"/>
    <w:basedOn w:val="Normal"/>
    <w:qFormat/>
    <w:rsid w:val="00F97E11"/>
    <w:rPr>
      <w:szCs w:val="20"/>
      <w:u w:val="single"/>
    </w:rPr>
  </w:style>
  <w:style w:type="character" w:customStyle="1" w:styleId="Heading4Char">
    <w:name w:val="Heading 4 Char"/>
    <w:link w:val="Heading4"/>
    <w:semiHidden/>
    <w:rsid w:val="009F4168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semiHidden/>
    <w:rsid w:val="009F4168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semiHidden/>
    <w:rsid w:val="009F4168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semiHidden/>
    <w:rsid w:val="009F4168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semiHidden/>
    <w:rsid w:val="009F4168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semiHidden/>
    <w:rsid w:val="009F4168"/>
    <w:rPr>
      <w:rFonts w:ascii="Cambria" w:eastAsia="Times New Roman" w:hAnsi="Cambria" w:cs="Times New Roman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30385B"/>
    <w:pPr>
      <w:spacing w:after="0"/>
    </w:pPr>
    <w:rPr>
      <w:rFonts w:ascii="Times New Roman" w:hAnsi="Times New Roman"/>
      <w:color w:val="000000"/>
      <w:sz w:val="24"/>
      <w:lang w:val="et-EE" w:eastAsia="et-EE"/>
    </w:rPr>
  </w:style>
  <w:style w:type="paragraph" w:styleId="BodyTextIndent">
    <w:name w:val="Body Text Indent"/>
    <w:basedOn w:val="Normal"/>
    <w:link w:val="BodyTextIndentChar"/>
    <w:rsid w:val="002545B4"/>
    <w:pPr>
      <w:spacing w:after="0"/>
      <w:ind w:left="360"/>
    </w:pPr>
    <w:rPr>
      <w:rFonts w:ascii="Times New Roman" w:hAnsi="Times New Roman"/>
      <w:sz w:val="24"/>
      <w:szCs w:val="20"/>
      <w:lang w:eastAsia="et-EE"/>
    </w:rPr>
  </w:style>
  <w:style w:type="character" w:customStyle="1" w:styleId="BodyTextIndentChar">
    <w:name w:val="Body Text Indent Char"/>
    <w:link w:val="BodyTextIndent"/>
    <w:rsid w:val="002545B4"/>
    <w:rPr>
      <w:sz w:val="24"/>
      <w:lang w:val="en-GB"/>
    </w:rPr>
  </w:style>
  <w:style w:type="character" w:customStyle="1" w:styleId="width150">
    <w:name w:val="width150"/>
    <w:basedOn w:val="DefaultParagraphFont"/>
    <w:rsid w:val="008224D1"/>
  </w:style>
  <w:style w:type="character" w:styleId="Hyperlink">
    <w:name w:val="Hyperlink"/>
    <w:rsid w:val="00BE60D2"/>
    <w:rPr>
      <w:color w:val="0000FF"/>
      <w:u w:val="single"/>
    </w:rPr>
  </w:style>
  <w:style w:type="paragraph" w:styleId="BodyText">
    <w:name w:val="Body Text"/>
    <w:basedOn w:val="Normal"/>
    <w:link w:val="BodyTextChar"/>
    <w:rsid w:val="00CD1193"/>
    <w:pPr>
      <w:spacing w:after="120"/>
    </w:pPr>
  </w:style>
  <w:style w:type="character" w:customStyle="1" w:styleId="BodyTextChar">
    <w:name w:val="Body Text Char"/>
    <w:link w:val="BodyText"/>
    <w:rsid w:val="00CD1193"/>
    <w:rPr>
      <w:rFonts w:ascii="Calibri" w:hAnsi="Calibri"/>
      <w:sz w:val="22"/>
      <w:szCs w:val="24"/>
      <w:lang w:val="en-GB" w:eastAsia="en-US"/>
    </w:rPr>
  </w:style>
  <w:style w:type="paragraph" w:styleId="BodyText2">
    <w:name w:val="Body Text 2"/>
    <w:basedOn w:val="Normal"/>
    <w:link w:val="BodyText2Char"/>
    <w:rsid w:val="004A32F2"/>
    <w:pPr>
      <w:spacing w:after="120" w:line="480" w:lineRule="auto"/>
    </w:pPr>
  </w:style>
  <w:style w:type="character" w:customStyle="1" w:styleId="BodyText2Char">
    <w:name w:val="Body Text 2 Char"/>
    <w:link w:val="BodyText2"/>
    <w:rsid w:val="004A32F2"/>
    <w:rPr>
      <w:rFonts w:ascii="Calibri" w:hAnsi="Calibri"/>
      <w:sz w:val="22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F5BD1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Times New Roman" w:hAnsi="Times New Roman"/>
      <w:sz w:val="24"/>
      <w:szCs w:val="20"/>
      <w:lang w:val="et-EE" w:eastAsia="et-EE"/>
    </w:rPr>
  </w:style>
  <w:style w:type="paragraph" w:styleId="PlainText">
    <w:name w:val="Plain Text"/>
    <w:basedOn w:val="Normal"/>
    <w:link w:val="PlainTextChar"/>
    <w:uiPriority w:val="99"/>
    <w:unhideWhenUsed/>
    <w:rsid w:val="001A030C"/>
    <w:pPr>
      <w:spacing w:after="0"/>
    </w:pPr>
    <w:rPr>
      <w:rFonts w:eastAsia="Calibri"/>
      <w:color w:val="1F497D"/>
      <w:szCs w:val="21"/>
      <w:lang w:val="et-EE"/>
    </w:rPr>
  </w:style>
  <w:style w:type="character" w:customStyle="1" w:styleId="PlainTextChar">
    <w:name w:val="Plain Text Char"/>
    <w:link w:val="PlainText"/>
    <w:uiPriority w:val="99"/>
    <w:rsid w:val="001A030C"/>
    <w:rPr>
      <w:rFonts w:ascii="Calibri" w:eastAsia="Calibri" w:hAnsi="Calibri"/>
      <w:color w:val="1F497D"/>
      <w:sz w:val="22"/>
      <w:szCs w:val="21"/>
      <w:lang w:eastAsia="en-US"/>
    </w:rPr>
  </w:style>
  <w:style w:type="paragraph" w:styleId="Caption">
    <w:name w:val="caption"/>
    <w:basedOn w:val="Normal"/>
    <w:next w:val="Normal"/>
    <w:unhideWhenUsed/>
    <w:qFormat/>
    <w:rsid w:val="00616C58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vv">
    <w:name w:val="vv"/>
    <w:basedOn w:val="Normal"/>
    <w:rsid w:val="00C72089"/>
    <w:pPr>
      <w:spacing w:before="240" w:after="100" w:afterAutospacing="1"/>
    </w:pPr>
    <w:rPr>
      <w:rFonts w:eastAsiaTheme="minorHAnsi" w:cs="Calibri"/>
      <w:szCs w:val="22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7774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8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0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1496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3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5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7209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7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75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16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11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40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913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52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328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gis.maaamet.ee/xgis2/page/app/maainfo?AADRESS=CU02139892&amp;adshow=1&amp;adfit=1" TargetMode="External"/><Relationship Id="rId13" Type="http://schemas.openxmlformats.org/officeDocument/2006/relationships/hyperlink" Target="https://xgis.maaamet.ee/xgis2/page/app/maainfo?AADRESS=CU02139892&amp;adshow=1&amp;adfit=1" TargetMode="External"/><Relationship Id="rId18" Type="http://schemas.openxmlformats.org/officeDocument/2006/relationships/hyperlink" Target="https://xgis.maaamet.ee/xgis2/page/app/maainfo?AADRESS=CU02139892&amp;adshow=1&amp;adfit=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xgis.maaamet.ee/xgis2/page/app/maainfo?AADRESS=CU02139892&amp;adshow=1&amp;adfit=1" TargetMode="External"/><Relationship Id="rId17" Type="http://schemas.openxmlformats.org/officeDocument/2006/relationships/hyperlink" Target="https://xgis.maaamet.ee/xgis2/page/app/maainfo?AADRESS=CU02139892&amp;adshow=1&amp;adfit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gis.maaamet.ee/xgis2/page/app/maainfo?AADRESS=CU02139892&amp;adshow=1&amp;adfit=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gis.maaamet.ee/xgis2/page/app/maainfo?AADRESS=CU02139892&amp;adshow=1&amp;adfit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gis.maaamet.ee/xgis2/page/app/maainfo?AADRESS=CU02139892&amp;adshow=1&amp;adfit=1" TargetMode="External"/><Relationship Id="rId10" Type="http://schemas.openxmlformats.org/officeDocument/2006/relationships/hyperlink" Target="https://xgis.maaamet.ee/xgis2/page/app/maainfo?AADRESS=CU02139892&amp;adshow=1&amp;adfit=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gis.maaamet.ee/xgis2/page/app/maainfo?AADRESS=CU02139892&amp;adshow=1&amp;adfit=1" TargetMode="External"/><Relationship Id="rId14" Type="http://schemas.openxmlformats.org/officeDocument/2006/relationships/hyperlink" Target="https://xgis.maaamet.ee/xgis2/page/app/maainfo?AADRESS=CU02139892&amp;adshow=1&amp;adfit=1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B20A0-E13F-44A1-AE5A-EE91AC37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4370</TotalTime>
  <Pages>4</Pages>
  <Words>1562</Words>
  <Characters>9062</Characters>
  <Application>Microsoft Office Word</Application>
  <DocSecurity>0</DocSecurity>
  <Lines>75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Elion Ettevõtted Aktsiaselts</Company>
  <LinksUpToDate>false</LinksUpToDate>
  <CharactersWithSpaces>10603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krisah</dc:creator>
  <cp:keywords/>
  <cp:lastModifiedBy>Ellen Rahn</cp:lastModifiedBy>
  <cp:revision>185</cp:revision>
  <cp:lastPrinted>2020-04-14T12:59:00Z</cp:lastPrinted>
  <dcterms:created xsi:type="dcterms:W3CDTF">2017-09-21T10:24:00Z</dcterms:created>
  <dcterms:modified xsi:type="dcterms:W3CDTF">2022-12-02T09:51:00Z</dcterms:modified>
</cp:coreProperties>
</file>